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A4" w:rsidRDefault="000A5AA4">
      <w:pPr>
        <w:pStyle w:val="ConsPlusTitlePage"/>
      </w:pPr>
      <w:r>
        <w:t xml:space="preserve">Документ предоставлен </w:t>
      </w:r>
      <w:hyperlink r:id="rId4" w:history="1">
        <w:r>
          <w:rPr>
            <w:color w:val="0000FF"/>
          </w:rPr>
          <w:t>КонсультантПлюс</w:t>
        </w:r>
      </w:hyperlink>
      <w:r>
        <w:br/>
      </w:r>
    </w:p>
    <w:p w:rsidR="000A5AA4" w:rsidRDefault="000A5AA4">
      <w:pPr>
        <w:pStyle w:val="ConsPlusNormal"/>
        <w:jc w:val="both"/>
      </w:pPr>
    </w:p>
    <w:p w:rsidR="000A5AA4" w:rsidRDefault="000A5AA4">
      <w:pPr>
        <w:pStyle w:val="ConsPlusTitle"/>
        <w:jc w:val="center"/>
      </w:pPr>
      <w:r>
        <w:t>ПРАВИТЕЛЬСТВО ПЕРМСКОГО КРАЯ</w:t>
      </w:r>
    </w:p>
    <w:p w:rsidR="000A5AA4" w:rsidRDefault="000A5AA4">
      <w:pPr>
        <w:pStyle w:val="ConsPlusTitle"/>
        <w:jc w:val="center"/>
      </w:pPr>
    </w:p>
    <w:p w:rsidR="000A5AA4" w:rsidRDefault="000A5AA4">
      <w:pPr>
        <w:pStyle w:val="ConsPlusTitle"/>
        <w:jc w:val="center"/>
      </w:pPr>
      <w:r>
        <w:t>ПОСТАНОВЛЕНИЕ</w:t>
      </w:r>
    </w:p>
    <w:p w:rsidR="000A5AA4" w:rsidRDefault="000A5AA4">
      <w:pPr>
        <w:pStyle w:val="ConsPlusTitle"/>
        <w:jc w:val="center"/>
      </w:pPr>
      <w:r>
        <w:t>от 11 ноября 2015 г. N 964-п</w:t>
      </w:r>
    </w:p>
    <w:p w:rsidR="000A5AA4" w:rsidRDefault="000A5AA4">
      <w:pPr>
        <w:pStyle w:val="ConsPlusTitle"/>
        <w:jc w:val="center"/>
      </w:pPr>
    </w:p>
    <w:p w:rsidR="000A5AA4" w:rsidRDefault="000A5AA4">
      <w:pPr>
        <w:pStyle w:val="ConsPlusTitle"/>
        <w:jc w:val="center"/>
      </w:pPr>
      <w:r>
        <w:t>ОБ УТВЕРЖДЕНИИ ПРАВИЛ ЗАКЛЮЧЕНИЯ СПЕЦИАЛЬНЫХ ИНВЕСТИЦИОННЫХ</w:t>
      </w:r>
    </w:p>
    <w:p w:rsidR="000A5AA4" w:rsidRDefault="000A5AA4">
      <w:pPr>
        <w:pStyle w:val="ConsPlusTitle"/>
        <w:jc w:val="center"/>
      </w:pPr>
      <w:r>
        <w:t>КОНТРАКТОВ</w:t>
      </w:r>
    </w:p>
    <w:p w:rsidR="000A5AA4" w:rsidRDefault="000A5AA4">
      <w:pPr>
        <w:pStyle w:val="ConsPlusNormal"/>
        <w:jc w:val="both"/>
      </w:pPr>
    </w:p>
    <w:p w:rsidR="000A5AA4" w:rsidRDefault="000A5AA4">
      <w:pPr>
        <w:pStyle w:val="ConsPlusNormal"/>
        <w:ind w:firstLine="540"/>
        <w:jc w:val="both"/>
      </w:pPr>
      <w:r>
        <w:t xml:space="preserve">В соответствии с </w:t>
      </w:r>
      <w:hyperlink r:id="rId5" w:history="1">
        <w:r>
          <w:rPr>
            <w:color w:val="0000FF"/>
          </w:rPr>
          <w:t>Законом</w:t>
        </w:r>
      </w:hyperlink>
      <w:r>
        <w:t xml:space="preserve"> Пермского края от 3 марта 2015 г. N 440-ПК "О промышленной политике в Пермском крае" Правительство Пермского края постановляет:</w:t>
      </w:r>
    </w:p>
    <w:p w:rsidR="000A5AA4" w:rsidRDefault="000A5AA4">
      <w:pPr>
        <w:pStyle w:val="ConsPlusNormal"/>
        <w:jc w:val="both"/>
      </w:pPr>
    </w:p>
    <w:p w:rsidR="000A5AA4" w:rsidRDefault="000A5AA4">
      <w:pPr>
        <w:pStyle w:val="ConsPlusNormal"/>
        <w:ind w:firstLine="540"/>
        <w:jc w:val="both"/>
      </w:pPr>
      <w:r>
        <w:t xml:space="preserve">1. Утвердить прилагаемые </w:t>
      </w:r>
      <w:hyperlink w:anchor="P28" w:history="1">
        <w:r>
          <w:rPr>
            <w:color w:val="0000FF"/>
          </w:rPr>
          <w:t>Правила</w:t>
        </w:r>
      </w:hyperlink>
      <w:r>
        <w:t xml:space="preserve"> заключения специальных инвестиционных контрактов.</w:t>
      </w:r>
    </w:p>
    <w:p w:rsidR="000A5AA4" w:rsidRDefault="000A5AA4">
      <w:pPr>
        <w:pStyle w:val="ConsPlusNormal"/>
        <w:ind w:firstLine="540"/>
        <w:jc w:val="both"/>
      </w:pPr>
      <w:r>
        <w:t>2. Настоящее Постановление вступает в силу через 10 дней после дня его официального опубликования.</w:t>
      </w:r>
    </w:p>
    <w:p w:rsidR="000A5AA4" w:rsidRDefault="000A5AA4">
      <w:pPr>
        <w:pStyle w:val="ConsPlusNormal"/>
        <w:jc w:val="both"/>
      </w:pPr>
    </w:p>
    <w:p w:rsidR="000A5AA4" w:rsidRDefault="000A5AA4">
      <w:pPr>
        <w:pStyle w:val="ConsPlusNormal"/>
        <w:jc w:val="right"/>
      </w:pPr>
      <w:r>
        <w:t>Председатель</w:t>
      </w:r>
    </w:p>
    <w:p w:rsidR="000A5AA4" w:rsidRDefault="000A5AA4">
      <w:pPr>
        <w:pStyle w:val="ConsPlusNormal"/>
        <w:jc w:val="right"/>
      </w:pPr>
      <w:r>
        <w:t>Правительства Пермского края</w:t>
      </w:r>
    </w:p>
    <w:p w:rsidR="000A5AA4" w:rsidRDefault="000A5AA4">
      <w:pPr>
        <w:pStyle w:val="ConsPlusNormal"/>
        <w:jc w:val="right"/>
      </w:pPr>
      <w:r>
        <w:t>Г.П.ТУШНОЛОБОВ</w:t>
      </w:r>
    </w:p>
    <w:p w:rsidR="000A5AA4" w:rsidRDefault="000A5AA4">
      <w:pPr>
        <w:pStyle w:val="ConsPlusNormal"/>
        <w:jc w:val="both"/>
      </w:pPr>
    </w:p>
    <w:p w:rsidR="000A5AA4" w:rsidRDefault="000A5AA4">
      <w:pPr>
        <w:pStyle w:val="ConsPlusNormal"/>
        <w:jc w:val="both"/>
      </w:pPr>
    </w:p>
    <w:p w:rsidR="000A5AA4" w:rsidRDefault="000A5AA4">
      <w:pPr>
        <w:pStyle w:val="ConsPlusNormal"/>
        <w:jc w:val="both"/>
      </w:pPr>
    </w:p>
    <w:p w:rsidR="000A5AA4" w:rsidRDefault="000A5AA4">
      <w:pPr>
        <w:pStyle w:val="ConsPlusNormal"/>
        <w:jc w:val="both"/>
      </w:pPr>
    </w:p>
    <w:p w:rsidR="000A5AA4" w:rsidRDefault="000A5AA4">
      <w:pPr>
        <w:pStyle w:val="ConsPlusNormal"/>
        <w:jc w:val="both"/>
      </w:pPr>
    </w:p>
    <w:p w:rsidR="000A5AA4" w:rsidRDefault="000A5AA4">
      <w:pPr>
        <w:pStyle w:val="ConsPlusNormal"/>
        <w:jc w:val="right"/>
      </w:pPr>
      <w:r>
        <w:t>УТВЕРЖДЕНЫ</w:t>
      </w:r>
    </w:p>
    <w:p w:rsidR="000A5AA4" w:rsidRDefault="000A5AA4">
      <w:pPr>
        <w:pStyle w:val="ConsPlusNormal"/>
        <w:jc w:val="right"/>
      </w:pPr>
      <w:r>
        <w:t>Постановлением</w:t>
      </w:r>
    </w:p>
    <w:p w:rsidR="000A5AA4" w:rsidRDefault="000A5AA4">
      <w:pPr>
        <w:pStyle w:val="ConsPlusNormal"/>
        <w:jc w:val="right"/>
      </w:pPr>
      <w:r>
        <w:t>Правительства</w:t>
      </w:r>
    </w:p>
    <w:p w:rsidR="000A5AA4" w:rsidRDefault="000A5AA4">
      <w:pPr>
        <w:pStyle w:val="ConsPlusNormal"/>
        <w:jc w:val="right"/>
      </w:pPr>
      <w:r>
        <w:t>Пермского края</w:t>
      </w:r>
    </w:p>
    <w:p w:rsidR="000A5AA4" w:rsidRDefault="000A5AA4">
      <w:pPr>
        <w:pStyle w:val="ConsPlusNormal"/>
        <w:jc w:val="right"/>
      </w:pPr>
      <w:r>
        <w:t>от 11.11.2015 N 964-п</w:t>
      </w:r>
    </w:p>
    <w:p w:rsidR="000A5AA4" w:rsidRDefault="000A5AA4">
      <w:pPr>
        <w:pStyle w:val="ConsPlusNormal"/>
        <w:jc w:val="both"/>
      </w:pPr>
    </w:p>
    <w:p w:rsidR="000A5AA4" w:rsidRDefault="000A5AA4">
      <w:pPr>
        <w:pStyle w:val="ConsPlusTitle"/>
        <w:jc w:val="center"/>
      </w:pPr>
      <w:bookmarkStart w:id="0" w:name="P28"/>
      <w:bookmarkEnd w:id="0"/>
      <w:r>
        <w:t>ПРАВИЛА</w:t>
      </w:r>
    </w:p>
    <w:p w:rsidR="000A5AA4" w:rsidRDefault="000A5AA4">
      <w:pPr>
        <w:pStyle w:val="ConsPlusTitle"/>
        <w:jc w:val="center"/>
      </w:pPr>
      <w:r>
        <w:t>ЗАКЛЮЧЕНИЯ СПЕЦИАЛЬНЫХ ИНВЕСТИЦИОННЫХ КОНТРАКТОВ</w:t>
      </w:r>
    </w:p>
    <w:p w:rsidR="000A5AA4" w:rsidRDefault="000A5AA4">
      <w:pPr>
        <w:pStyle w:val="ConsPlusNormal"/>
        <w:jc w:val="both"/>
      </w:pPr>
    </w:p>
    <w:p w:rsidR="000A5AA4" w:rsidRDefault="000A5AA4">
      <w:pPr>
        <w:pStyle w:val="ConsPlusNormal"/>
        <w:ind w:firstLine="540"/>
        <w:jc w:val="both"/>
      </w:pPr>
      <w:r>
        <w:t>1. Настоящие Правила устанавливают порядок заключения специальных инвестиционных контрактов, заключаемых с участием Правительства Пермского края, за исключением специальных инвестиционных контрактов, заключаемых с участием Российской Федерации.</w:t>
      </w:r>
    </w:p>
    <w:p w:rsidR="000A5AA4" w:rsidRDefault="000A5AA4">
      <w:pPr>
        <w:pStyle w:val="ConsPlusNormal"/>
        <w:ind w:firstLine="540"/>
        <w:jc w:val="both"/>
      </w:pPr>
      <w:bookmarkStart w:id="1" w:name="P32"/>
      <w:bookmarkEnd w:id="1"/>
      <w:r>
        <w:t>2. Специальный инвестиционный контракт заключается Правительством Пермского края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и (или) освоить новое промышленное производство на территории Пермского края (далее - инвестор, привлеченное лицо, инвестиционный проект).</w:t>
      </w:r>
    </w:p>
    <w:p w:rsidR="000A5AA4" w:rsidRDefault="000A5AA4">
      <w:pPr>
        <w:pStyle w:val="ConsPlusNormal"/>
        <w:ind w:firstLine="540"/>
        <w:jc w:val="both"/>
      </w:pPr>
      <w:r>
        <w:t>Правительство Пермского края вправе уполномочить исполнительный орган государственной власти Пермского края на заключение специального инвестиционного контракта в соответствии с правовыми актами Правительства Пермского края.</w:t>
      </w:r>
    </w:p>
    <w:p w:rsidR="000A5AA4" w:rsidRDefault="000A5AA4">
      <w:pPr>
        <w:pStyle w:val="ConsPlusNormal"/>
        <w:ind w:firstLine="540"/>
        <w:jc w:val="both"/>
      </w:pPr>
      <w:r>
        <w:t>Стороной специального инвестиционного контракта наряду с Правительством Пермского края (или уполномоченным им органом) может быть муниципальное образование Пермского края (далее - муниципальное образование)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0A5AA4" w:rsidRDefault="000A5AA4">
      <w:pPr>
        <w:pStyle w:val="ConsPlusNormal"/>
        <w:ind w:firstLine="540"/>
        <w:jc w:val="both"/>
      </w:pPr>
      <w:r>
        <w:t xml:space="preserve">Специальный инвестиционный контракт заключается в целях решения задач и (или) </w:t>
      </w:r>
      <w:r>
        <w:lastRenderedPageBreak/>
        <w:t>достижения целевых показателей и индикаторов государственных программ Пермского края, в рамках которых реализуются инвестиционные проекты.</w:t>
      </w:r>
    </w:p>
    <w:p w:rsidR="000A5AA4" w:rsidRDefault="000A5AA4">
      <w:pPr>
        <w:pStyle w:val="ConsPlusNormal"/>
        <w:ind w:firstLine="540"/>
        <w:jc w:val="both"/>
      </w:pPr>
      <w: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0A5AA4" w:rsidRDefault="000A5AA4">
      <w:pPr>
        <w:pStyle w:val="ConsPlusNormal"/>
        <w:ind w:firstLine="540"/>
        <w:jc w:val="both"/>
      </w:pPr>
      <w:bookmarkStart w:id="2" w:name="P37"/>
      <w:bookmarkEnd w:id="2"/>
      <w:r>
        <w:t>4. Для заключения специального инвестиционного контракта инвестор представляет в уполномоченный Правительством Пермского края исполнительный орган государственной власти Пермского края в области формирования и реализации промышленной политики (далее - уполномоченный орган) заявление по форме, утвержденной приказом уполномоченного органа, с приложением:</w:t>
      </w:r>
    </w:p>
    <w:p w:rsidR="000A5AA4" w:rsidRDefault="000A5AA4">
      <w:pPr>
        <w:pStyle w:val="ConsPlusNormal"/>
        <w:ind w:firstLine="540"/>
        <w:jc w:val="both"/>
      </w:pPr>
      <w:r>
        <w:t>4.1. письменного гарантийного обязательства о создании в ходе реализации инвестиционного проекта и сохранении до окончания срока специального инвестиционного контракта не менее чем 250 новых рабочих мест;</w:t>
      </w:r>
    </w:p>
    <w:p w:rsidR="000A5AA4" w:rsidRDefault="000A5AA4">
      <w:pPr>
        <w:pStyle w:val="ConsPlusNormal"/>
        <w:ind w:firstLine="540"/>
        <w:jc w:val="both"/>
      </w:pPr>
      <w:r>
        <w:t>4.2. бизнес-плана инвестиционного проекта, содержащего описание инвестиционного проекта, в том числе: срок выхода инвестиционного проекта на операционную прибыль; перечень и характеристики планируемой к производству продукции; наименование и адрес промышленного производства; обоснование экономической целесообразности, объема и сроков осуществления в рамках реализации инвестиционного проекта капитальных вложений, в том числе сведения о наличии положительного заключения государственной экспертизы на проектную документацию по инвестиционному проекту, разработанную в соответствии с законодательством Российской Федерации, а также описание мероприятий, направленных на реализацию инвестиционного проекта, в том числе на создание и сохранение до окончания срока специального инвестиционного контракта не менее чем 250 новых рабочих мест;</w:t>
      </w:r>
    </w:p>
    <w:p w:rsidR="000A5AA4" w:rsidRDefault="000A5AA4">
      <w:pPr>
        <w:pStyle w:val="ConsPlusNormal"/>
        <w:ind w:firstLine="540"/>
        <w:jc w:val="both"/>
      </w:pPr>
      <w:r>
        <w:t>4.3. предлагаемого перечня не противоречащих законодательству Российской Федерации и Пермского края дополнительных обязательств инвестора и (или) привлеченного лица (в случае его привлечения);</w:t>
      </w:r>
    </w:p>
    <w:p w:rsidR="000A5AA4" w:rsidRDefault="000A5AA4">
      <w:pPr>
        <w:pStyle w:val="ConsPlusNormal"/>
        <w:ind w:firstLine="540"/>
        <w:jc w:val="both"/>
      </w:pPr>
      <w:r>
        <w:t xml:space="preserve">4.4. предлагаемого перечня мер стимулирования деятельности в сфере промышленности из числа мер, предусмотренных </w:t>
      </w:r>
      <w:hyperlink r:id="rId6" w:history="1">
        <w:r>
          <w:rPr>
            <w:color w:val="0000FF"/>
          </w:rPr>
          <w:t>Законом</w:t>
        </w:r>
      </w:hyperlink>
      <w:r>
        <w:t xml:space="preserve"> Пермского края от 3 марта 2015 г. N 440-ПК "О промышленной политике в Пермском крае", или мер поддержки субъектов деятельности в сфере промышленности, установленных законодательством Российской Федерации или иными нормативными правовыми актами Пермского края, муниципальными правовыми актами, которые инвестор предлагает включить в специальный инвестиционный контракт.</w:t>
      </w:r>
    </w:p>
    <w:p w:rsidR="000A5AA4" w:rsidRDefault="000A5AA4">
      <w:pPr>
        <w:pStyle w:val="ConsPlusNormal"/>
        <w:ind w:firstLine="540"/>
        <w:jc w:val="both"/>
      </w:pPr>
      <w: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0A5AA4" w:rsidRDefault="000A5AA4">
      <w:pPr>
        <w:pStyle w:val="ConsPlusNormal"/>
        <w:ind w:firstLine="540"/>
        <w:jc w:val="both"/>
      </w:pPr>
      <w:bookmarkStart w:id="3" w:name="P43"/>
      <w:bookmarkEnd w:id="3"/>
      <w:r>
        <w:t xml:space="preserve">5. Уполномоченный орган не позднее 10 рабочих дней со дня поступления заявления и документов, указанных в </w:t>
      </w:r>
      <w:hyperlink w:anchor="P37" w:history="1">
        <w:r>
          <w:rPr>
            <w:color w:val="0000FF"/>
          </w:rPr>
          <w:t>пункте 4</w:t>
        </w:r>
      </w:hyperlink>
      <w:r>
        <w:t xml:space="preserve"> настоящих Правил, рассматривает представленные инвестором заявление и документы на предмет их соответствия </w:t>
      </w:r>
      <w:hyperlink w:anchor="P37" w:history="1">
        <w:r>
          <w:rPr>
            <w:color w:val="0000FF"/>
          </w:rPr>
          <w:t>пункту 4</w:t>
        </w:r>
      </w:hyperlink>
      <w:r>
        <w:t xml:space="preserve"> настоящих Правил и подготавливает заключение о возможности (невозможности) заключения специального инвестиционного контракта.</w:t>
      </w:r>
    </w:p>
    <w:p w:rsidR="000A5AA4" w:rsidRDefault="000A5AA4">
      <w:pPr>
        <w:pStyle w:val="ConsPlusNormal"/>
        <w:ind w:firstLine="540"/>
        <w:jc w:val="both"/>
      </w:pPr>
      <w:r>
        <w:t>Заключение о возможности (невозможности) заключения специального инвестиционного контракта должно содержать:</w:t>
      </w:r>
    </w:p>
    <w:p w:rsidR="000A5AA4" w:rsidRDefault="000A5AA4">
      <w:pPr>
        <w:pStyle w:val="ConsPlusNormal"/>
        <w:ind w:firstLine="540"/>
        <w:jc w:val="both"/>
      </w:pPr>
      <w:r>
        <w:t>5.1. наименование инвестора и привлеченного лица (в случае его привлечения);</w:t>
      </w:r>
    </w:p>
    <w:p w:rsidR="000A5AA4" w:rsidRDefault="000A5AA4">
      <w:pPr>
        <w:pStyle w:val="ConsPlusNormal"/>
        <w:ind w:firstLine="540"/>
        <w:jc w:val="both"/>
      </w:pPr>
      <w:r>
        <w:t>5.2. наименование инвестиционного проекта по созданию и (или) освоению нового промышленного производства;</w:t>
      </w:r>
    </w:p>
    <w:p w:rsidR="000A5AA4" w:rsidRDefault="000A5AA4">
      <w:pPr>
        <w:pStyle w:val="ConsPlusNormal"/>
        <w:ind w:firstLine="540"/>
        <w:jc w:val="both"/>
      </w:pPr>
      <w:r>
        <w:t>5.3. перечень мер стимулирования деятельности в сфере промышленности, предоставляемых инвестору и привлеченному лицу (в случае его привлечения) на срок действия специального инвестиционного контракта;</w:t>
      </w:r>
    </w:p>
    <w:p w:rsidR="000A5AA4" w:rsidRDefault="000A5AA4">
      <w:pPr>
        <w:pStyle w:val="ConsPlusNormal"/>
        <w:ind w:firstLine="540"/>
        <w:jc w:val="both"/>
      </w:pPr>
      <w:r>
        <w:t>5.4. перечень мероприятий инвестиционного проекта;</w:t>
      </w:r>
    </w:p>
    <w:p w:rsidR="000A5AA4" w:rsidRDefault="000A5AA4">
      <w:pPr>
        <w:pStyle w:val="ConsPlusNormal"/>
        <w:ind w:firstLine="540"/>
        <w:jc w:val="both"/>
      </w:pPr>
      <w:r>
        <w:t>5.5. перечень обязательств инвестора и привлеченного лица (в случае его привлечения);</w:t>
      </w:r>
    </w:p>
    <w:p w:rsidR="000A5AA4" w:rsidRDefault="000A5AA4">
      <w:pPr>
        <w:pStyle w:val="ConsPlusNormal"/>
        <w:ind w:firstLine="540"/>
        <w:jc w:val="both"/>
      </w:pPr>
      <w:r>
        <w:t xml:space="preserve">5.6. результаты, которые планируется достичь в результате реализации инвестиционного проекта, и измеряющие указанные результаты показатели (ежегодные и итоговые показатели), в том числе количество создаваемых в ходе реализации инвестиционного проекта и сохраняемых до окончания срока специального инвестиционного контракта новых рабочих мест, срок выхода </w:t>
      </w:r>
      <w:r>
        <w:lastRenderedPageBreak/>
        <w:t>инвестиционного проекта на проектную операционную прибыль;</w:t>
      </w:r>
    </w:p>
    <w:p w:rsidR="000A5AA4" w:rsidRDefault="000A5AA4">
      <w:pPr>
        <w:pStyle w:val="ConsPlusNormal"/>
        <w:ind w:firstLine="540"/>
        <w:jc w:val="both"/>
      </w:pPr>
      <w:r>
        <w:t>5.7. решение о возможности (невозможности) заключения специального инвестиционного контракта с инвестором и привлеченным лицом (в случае его привлечения).</w:t>
      </w:r>
    </w:p>
    <w:p w:rsidR="000A5AA4" w:rsidRDefault="000A5AA4">
      <w:pPr>
        <w:pStyle w:val="ConsPlusNormal"/>
        <w:ind w:firstLine="540"/>
        <w:jc w:val="both"/>
      </w:pPr>
      <w:r>
        <w:t xml:space="preserve">6. Заключение о возможности (невозможности) заключения специального инвестиционного контракта, указанное в </w:t>
      </w:r>
      <w:hyperlink w:anchor="P43" w:history="1">
        <w:r>
          <w:rPr>
            <w:color w:val="0000FF"/>
          </w:rPr>
          <w:t>пункте 5</w:t>
        </w:r>
      </w:hyperlink>
      <w:r>
        <w:t xml:space="preserve"> настоящих Правил, в течение 2 рабочих дней со дня его подготовки уполномоченным органом подписывает руководитель уполномоченного органа.</w:t>
      </w:r>
    </w:p>
    <w:p w:rsidR="000A5AA4" w:rsidRDefault="000A5AA4">
      <w:pPr>
        <w:pStyle w:val="ConsPlusNormal"/>
        <w:ind w:firstLine="540"/>
        <w:jc w:val="both"/>
      </w:pPr>
      <w:r>
        <w:t xml:space="preserve">В течение 1 рабочего дня со дня подписания заключения о возможности (невозможности) заключения специального инвестиционного контракта, указанного в </w:t>
      </w:r>
      <w:hyperlink w:anchor="P43" w:history="1">
        <w:r>
          <w:rPr>
            <w:color w:val="0000FF"/>
          </w:rPr>
          <w:t>пункте 5</w:t>
        </w:r>
      </w:hyperlink>
      <w:r>
        <w:t xml:space="preserve"> настоящих Правил, оно направляется уполномоченным органом лицам, участвующим в заключении специального инвестиционного контракта.</w:t>
      </w:r>
    </w:p>
    <w:p w:rsidR="000A5AA4" w:rsidRDefault="000A5AA4">
      <w:pPr>
        <w:pStyle w:val="ConsPlusNormal"/>
        <w:ind w:firstLine="540"/>
        <w:jc w:val="both"/>
      </w:pPr>
      <w:r>
        <w:t>Уполномоченный орган направляет лицам, участвующим в заключении специального инвестиционного контракта, заключение, содержащее решение о невозможности заключения специального инвестиционного контракта, в следующих случаях:</w:t>
      </w:r>
    </w:p>
    <w:p w:rsidR="000A5AA4" w:rsidRDefault="000A5AA4">
      <w:pPr>
        <w:pStyle w:val="ConsPlusNormal"/>
        <w:ind w:firstLine="540"/>
        <w:jc w:val="both"/>
      </w:pPr>
      <w:r>
        <w:t xml:space="preserve">6.1. инвестиционный проект не соответствует целям, указанным в </w:t>
      </w:r>
      <w:hyperlink w:anchor="P32" w:history="1">
        <w:r>
          <w:rPr>
            <w:color w:val="0000FF"/>
          </w:rPr>
          <w:t>пункте 2</w:t>
        </w:r>
      </w:hyperlink>
      <w:r>
        <w:t xml:space="preserve"> настоящих Правил;</w:t>
      </w:r>
    </w:p>
    <w:p w:rsidR="000A5AA4" w:rsidRDefault="000A5AA4">
      <w:pPr>
        <w:pStyle w:val="ConsPlusNormal"/>
        <w:ind w:firstLine="540"/>
        <w:jc w:val="both"/>
      </w:pPr>
      <w:r>
        <w:t xml:space="preserve">6.2. представленные инвестором заявление и документы не соответствуют </w:t>
      </w:r>
      <w:hyperlink w:anchor="P37" w:history="1">
        <w:r>
          <w:rPr>
            <w:color w:val="0000FF"/>
          </w:rPr>
          <w:t>пункту 4</w:t>
        </w:r>
      </w:hyperlink>
      <w:r>
        <w:t xml:space="preserve"> настоящих Правил;</w:t>
      </w:r>
    </w:p>
    <w:p w:rsidR="000A5AA4" w:rsidRDefault="000A5AA4">
      <w:pPr>
        <w:pStyle w:val="ConsPlusNormal"/>
        <w:ind w:firstLine="540"/>
        <w:jc w:val="both"/>
      </w:pPr>
      <w:r>
        <w:t xml:space="preserve">6.3. ни одна из указанных в заявлении инвестора мер стимулирования, предложенных в отношении инвестора и (или) привлеченного лица, не соответствует </w:t>
      </w:r>
      <w:hyperlink r:id="rId7" w:history="1">
        <w:r>
          <w:rPr>
            <w:color w:val="0000FF"/>
          </w:rPr>
          <w:t>Закону</w:t>
        </w:r>
      </w:hyperlink>
      <w:r>
        <w:t xml:space="preserve"> Пермского края от 3 марта 2015 г. N 440-ПК "О промышленной политике в Пермском крае", законодательству Российской Федерации или иным нормативным правовым актам Пермского края.</w:t>
      </w:r>
    </w:p>
    <w:p w:rsidR="000A5AA4" w:rsidRDefault="000A5AA4">
      <w:pPr>
        <w:pStyle w:val="ConsPlusNormal"/>
        <w:ind w:firstLine="540"/>
        <w:jc w:val="both"/>
      </w:pPr>
      <w:r>
        <w:t xml:space="preserve">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уполномоченный орган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и характеристики инвестиционного проекта, указанные в </w:t>
      </w:r>
      <w:hyperlink w:anchor="P37" w:history="1">
        <w:r>
          <w:rPr>
            <w:color w:val="0000FF"/>
          </w:rPr>
          <w:t>пункте 4</w:t>
        </w:r>
      </w:hyperlink>
      <w:r>
        <w:t xml:space="preserve"> настоящих Правил, по форме согласно </w:t>
      </w:r>
      <w:hyperlink w:anchor="P76" w:history="1">
        <w:r>
          <w:rPr>
            <w:color w:val="0000FF"/>
          </w:rPr>
          <w:t>приложению</w:t>
        </w:r>
      </w:hyperlink>
      <w:r>
        <w:t xml:space="preserve"> к настоящим Правилам.</w:t>
      </w:r>
    </w:p>
    <w:p w:rsidR="000A5AA4" w:rsidRDefault="000A5AA4">
      <w:pPr>
        <w:pStyle w:val="ConsPlusNormal"/>
        <w:ind w:firstLine="540"/>
        <w:jc w:val="both"/>
      </w:pPr>
      <w:r>
        <w:t>7.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0A5AA4" w:rsidRDefault="000A5AA4">
      <w:pPr>
        <w:pStyle w:val="ConsPlusNormal"/>
        <w:ind w:firstLine="540"/>
        <w:jc w:val="both"/>
      </w:pPr>
      <w:r>
        <w:t>8. 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(при необходимости - с привлечением уполномоченных представителей муниципального образования),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0A5AA4" w:rsidRDefault="000A5AA4">
      <w:pPr>
        <w:pStyle w:val="ConsPlusNormal"/>
        <w:ind w:firstLine="540"/>
        <w:jc w:val="both"/>
      </w:pPr>
      <w:r>
        <w:t>9. 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0A5AA4" w:rsidRDefault="000A5AA4">
      <w:pPr>
        <w:pStyle w:val="ConsPlusNormal"/>
        <w:ind w:firstLine="540"/>
        <w:jc w:val="both"/>
      </w:pPr>
      <w:r>
        <w:t>10.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Правительство Пермского края (или уполномоченный им орган), а также уполномоченный орган муниципального образования Пермского края в случае осуществления в отношении инвестора и (или) привлеченного лица мер стимулирования, предусмотренных муниципальными правовыми актами, подписывают специальный инвестиционный контракт.</w:t>
      </w:r>
    </w:p>
    <w:p w:rsidR="000A5AA4" w:rsidRDefault="000A5AA4">
      <w:pPr>
        <w:pStyle w:val="ConsPlusNormal"/>
        <w:ind w:firstLine="540"/>
        <w:jc w:val="both"/>
      </w:pPr>
      <w:r>
        <w:t xml:space="preserve">11. Экземпляры подписанного всеми участниками специального инвестиционного контракта </w:t>
      </w:r>
      <w:r>
        <w:lastRenderedPageBreak/>
        <w:t>передаются уполномоченным органом указанным участникам специального инвестиционного контракта.</w:t>
      </w:r>
    </w:p>
    <w:p w:rsidR="000A5AA4" w:rsidRDefault="000A5AA4">
      <w:pPr>
        <w:pStyle w:val="ConsPlusNormal"/>
        <w:jc w:val="both"/>
      </w:pPr>
    </w:p>
    <w:p w:rsidR="000A5AA4" w:rsidRDefault="000A5AA4">
      <w:pPr>
        <w:pStyle w:val="ConsPlusNormal"/>
        <w:jc w:val="both"/>
      </w:pPr>
    </w:p>
    <w:p w:rsidR="000A5AA4" w:rsidRDefault="000A5AA4">
      <w:pPr>
        <w:pStyle w:val="ConsPlusNormal"/>
        <w:jc w:val="both"/>
      </w:pPr>
    </w:p>
    <w:p w:rsidR="000A5AA4" w:rsidRDefault="000A5AA4">
      <w:pPr>
        <w:pStyle w:val="ConsPlusNormal"/>
        <w:jc w:val="both"/>
      </w:pPr>
    </w:p>
    <w:p w:rsidR="000A5AA4" w:rsidRDefault="000A5AA4">
      <w:pPr>
        <w:pStyle w:val="ConsPlusNormal"/>
        <w:jc w:val="both"/>
      </w:pPr>
    </w:p>
    <w:p w:rsidR="000A5AA4" w:rsidRDefault="000A5AA4">
      <w:pPr>
        <w:pStyle w:val="ConsPlusNormal"/>
        <w:jc w:val="right"/>
      </w:pPr>
      <w:r>
        <w:t>Приложение</w:t>
      </w:r>
    </w:p>
    <w:p w:rsidR="000A5AA4" w:rsidRDefault="000A5AA4">
      <w:pPr>
        <w:pStyle w:val="ConsPlusNormal"/>
        <w:jc w:val="right"/>
      </w:pPr>
      <w:r>
        <w:t>к Правилам</w:t>
      </w:r>
    </w:p>
    <w:p w:rsidR="000A5AA4" w:rsidRDefault="000A5AA4">
      <w:pPr>
        <w:pStyle w:val="ConsPlusNormal"/>
        <w:jc w:val="right"/>
      </w:pPr>
      <w:r>
        <w:t>заключения специальных</w:t>
      </w:r>
    </w:p>
    <w:p w:rsidR="000A5AA4" w:rsidRDefault="000A5AA4">
      <w:pPr>
        <w:pStyle w:val="ConsPlusNormal"/>
        <w:jc w:val="right"/>
      </w:pPr>
      <w:r>
        <w:t>инвестиционных контрактов</w:t>
      </w:r>
    </w:p>
    <w:p w:rsidR="000A5AA4" w:rsidRDefault="000A5AA4">
      <w:pPr>
        <w:pStyle w:val="ConsPlusNormal"/>
        <w:jc w:val="both"/>
      </w:pPr>
    </w:p>
    <w:p w:rsidR="000A5AA4" w:rsidRDefault="000A5AA4">
      <w:pPr>
        <w:pStyle w:val="ConsPlusNormal"/>
        <w:jc w:val="right"/>
      </w:pPr>
      <w:r>
        <w:t>ФОРМА</w:t>
      </w:r>
    </w:p>
    <w:p w:rsidR="000A5AA4" w:rsidRDefault="000A5AA4">
      <w:pPr>
        <w:pStyle w:val="ConsPlusNormal"/>
        <w:jc w:val="both"/>
      </w:pPr>
    </w:p>
    <w:p w:rsidR="000A5AA4" w:rsidRDefault="000A5AA4">
      <w:pPr>
        <w:pStyle w:val="ConsPlusNormal"/>
        <w:jc w:val="center"/>
      </w:pPr>
      <w:bookmarkStart w:id="4" w:name="P76"/>
      <w:bookmarkEnd w:id="4"/>
      <w:r>
        <w:t>Специальный инвестиционный контракт</w:t>
      </w:r>
    </w:p>
    <w:p w:rsidR="000A5AA4" w:rsidRDefault="000A5AA4">
      <w:pPr>
        <w:pStyle w:val="ConsPlusNormal"/>
        <w:jc w:val="both"/>
      </w:pPr>
    </w:p>
    <w:p w:rsidR="000A5AA4" w:rsidRDefault="000A5AA4">
      <w:pPr>
        <w:pStyle w:val="ConsPlusNonformat"/>
        <w:jc w:val="both"/>
      </w:pPr>
      <w:r>
        <w:t xml:space="preserve">    _________________________                     "__" ____________ 20__ г.</w:t>
      </w:r>
    </w:p>
    <w:p w:rsidR="000A5AA4" w:rsidRDefault="000A5AA4">
      <w:pPr>
        <w:pStyle w:val="ConsPlusNonformat"/>
        <w:jc w:val="both"/>
      </w:pPr>
      <w:r>
        <w:t xml:space="preserve">        (место заключения)                           (дата заключения)</w:t>
      </w:r>
    </w:p>
    <w:p w:rsidR="000A5AA4" w:rsidRDefault="000A5AA4">
      <w:pPr>
        <w:pStyle w:val="ConsPlusNonformat"/>
        <w:jc w:val="both"/>
      </w:pPr>
    </w:p>
    <w:p w:rsidR="000A5AA4" w:rsidRDefault="000A5AA4">
      <w:pPr>
        <w:pStyle w:val="ConsPlusNonformat"/>
        <w:jc w:val="both"/>
      </w:pPr>
      <w:r>
        <w:t xml:space="preserve">    Правительство Пермского края в лице __________________________________,</w:t>
      </w:r>
    </w:p>
    <w:p w:rsidR="000A5AA4" w:rsidRDefault="000A5AA4">
      <w:pPr>
        <w:pStyle w:val="ConsPlusNonformat"/>
        <w:jc w:val="both"/>
      </w:pPr>
      <w:r>
        <w:t>действующего на основании _________________________, именуемое в дальнейшем</w:t>
      </w:r>
    </w:p>
    <w:p w:rsidR="000A5AA4" w:rsidRDefault="000A5AA4">
      <w:pPr>
        <w:pStyle w:val="ConsPlusNonformat"/>
        <w:jc w:val="both"/>
      </w:pPr>
      <w:r>
        <w:t>"Правительство", и</w:t>
      </w:r>
    </w:p>
    <w:p w:rsidR="000A5AA4" w:rsidRDefault="000A5AA4">
      <w:pPr>
        <w:pStyle w:val="ConsPlusNonformat"/>
        <w:jc w:val="both"/>
      </w:pPr>
      <w:r>
        <w:t>___________________________________________________________________________</w:t>
      </w:r>
    </w:p>
    <w:p w:rsidR="000A5AA4" w:rsidRDefault="000A5AA4">
      <w:pPr>
        <w:pStyle w:val="ConsPlusNonformat"/>
        <w:jc w:val="both"/>
      </w:pPr>
      <w:r>
        <w:t xml:space="preserve">  (орган местного самоуправления, осуществляющий заключение специального</w:t>
      </w:r>
    </w:p>
    <w:p w:rsidR="000A5AA4" w:rsidRDefault="000A5AA4">
      <w:pPr>
        <w:pStyle w:val="ConsPlusNonformat"/>
        <w:jc w:val="both"/>
      </w:pPr>
      <w:r>
        <w:t>инвестиционного контракта от имени муниципального образования, указывается</w:t>
      </w:r>
    </w:p>
    <w:p w:rsidR="000A5AA4" w:rsidRDefault="000A5AA4">
      <w:pPr>
        <w:pStyle w:val="ConsPlusNonformat"/>
        <w:jc w:val="both"/>
      </w:pPr>
      <w:r>
        <w:t>в случае, если в отношении инвестора и (или) привлеченных лиц, участвующих</w:t>
      </w:r>
    </w:p>
    <w:p w:rsidR="000A5AA4" w:rsidRDefault="000A5AA4">
      <w:pPr>
        <w:pStyle w:val="ConsPlusNonformat"/>
        <w:jc w:val="both"/>
      </w:pPr>
      <w:r>
        <w:t xml:space="preserve"> в заключении специального инвестиционного контракта, будут осуществляться</w:t>
      </w:r>
    </w:p>
    <w:p w:rsidR="000A5AA4" w:rsidRDefault="000A5AA4">
      <w:pPr>
        <w:pStyle w:val="ConsPlusNonformat"/>
        <w:jc w:val="both"/>
      </w:pPr>
      <w:r>
        <w:t xml:space="preserve"> меры стимулирования деятельности в сфере промышленности, предусмотренные</w:t>
      </w:r>
    </w:p>
    <w:p w:rsidR="000A5AA4" w:rsidRDefault="000A5AA4">
      <w:pPr>
        <w:pStyle w:val="ConsPlusNonformat"/>
        <w:jc w:val="both"/>
      </w:pPr>
      <w:r>
        <w:t xml:space="preserve">                     муниципальными правовыми актами)</w:t>
      </w:r>
    </w:p>
    <w:p w:rsidR="000A5AA4" w:rsidRDefault="000A5AA4">
      <w:pPr>
        <w:pStyle w:val="ConsPlusNonformat"/>
        <w:jc w:val="both"/>
      </w:pPr>
    </w:p>
    <w:p w:rsidR="000A5AA4" w:rsidRDefault="000A5AA4">
      <w:pPr>
        <w:pStyle w:val="ConsPlusNonformat"/>
        <w:jc w:val="both"/>
      </w:pPr>
      <w:r>
        <w:t xml:space="preserve">    в лице ______________________, действующего на основании _____________,</w:t>
      </w:r>
    </w:p>
    <w:p w:rsidR="000A5AA4" w:rsidRDefault="000A5AA4">
      <w:pPr>
        <w:pStyle w:val="ConsPlusNonformat"/>
        <w:jc w:val="both"/>
      </w:pPr>
      <w:r>
        <w:t xml:space="preserve">    именуемый  в  дальнейшем "Муниципальное образование", с одной стороны и</w:t>
      </w:r>
    </w:p>
    <w:p w:rsidR="000A5AA4" w:rsidRDefault="000A5AA4">
      <w:pPr>
        <w:pStyle w:val="ConsPlusNonformat"/>
        <w:jc w:val="both"/>
      </w:pPr>
      <w:r>
        <w:t>___________________________________________________________________________</w:t>
      </w:r>
    </w:p>
    <w:p w:rsidR="000A5AA4" w:rsidRDefault="000A5AA4">
      <w:pPr>
        <w:pStyle w:val="ConsPlusNonformat"/>
        <w:jc w:val="both"/>
      </w:pPr>
      <w:r>
        <w:t>(полное наименование юридического лица или индивидуального предпринимателя,</w:t>
      </w:r>
    </w:p>
    <w:p w:rsidR="000A5AA4" w:rsidRDefault="000A5AA4">
      <w:pPr>
        <w:pStyle w:val="ConsPlusNonformat"/>
        <w:jc w:val="both"/>
      </w:pPr>
      <w:r>
        <w:t xml:space="preserve">    являющегося инвестором при заключении специального инвестиционного</w:t>
      </w:r>
    </w:p>
    <w:p w:rsidR="000A5AA4" w:rsidRDefault="000A5AA4">
      <w:pPr>
        <w:pStyle w:val="ConsPlusNonformat"/>
        <w:jc w:val="both"/>
      </w:pPr>
      <w:r>
        <w:t xml:space="preserve">                                контракта)</w:t>
      </w:r>
    </w:p>
    <w:p w:rsidR="000A5AA4" w:rsidRDefault="000A5AA4">
      <w:pPr>
        <w:pStyle w:val="ConsPlusNonformat"/>
        <w:jc w:val="both"/>
      </w:pPr>
    </w:p>
    <w:p w:rsidR="000A5AA4" w:rsidRDefault="000A5AA4">
      <w:pPr>
        <w:pStyle w:val="ConsPlusNonformat"/>
        <w:jc w:val="both"/>
      </w:pPr>
      <w:r>
        <w:t xml:space="preserve">    в лице ______________________, действующего на основании _____________,</w:t>
      </w:r>
    </w:p>
    <w:p w:rsidR="000A5AA4" w:rsidRDefault="000A5AA4">
      <w:pPr>
        <w:pStyle w:val="ConsPlusNonformat"/>
        <w:jc w:val="both"/>
      </w:pPr>
      <w:r>
        <w:t>именуемый(ое) в дальнейшем "Инвестор", и привлекаемое им лицо</w:t>
      </w:r>
    </w:p>
    <w:p w:rsidR="000A5AA4" w:rsidRDefault="000A5AA4">
      <w:pPr>
        <w:pStyle w:val="ConsPlusNonformat"/>
        <w:jc w:val="both"/>
      </w:pPr>
      <w:r>
        <w:t>___________________________________________________________________________</w:t>
      </w:r>
    </w:p>
    <w:p w:rsidR="000A5AA4" w:rsidRDefault="000A5AA4">
      <w:pPr>
        <w:pStyle w:val="ConsPlusNonformat"/>
        <w:jc w:val="both"/>
      </w:pPr>
      <w:r>
        <w:t>(полное наименование юридического лица или индивидуального предпринимателя,</w:t>
      </w:r>
    </w:p>
    <w:p w:rsidR="000A5AA4" w:rsidRDefault="000A5AA4">
      <w:pPr>
        <w:pStyle w:val="ConsPlusNonformat"/>
        <w:jc w:val="both"/>
      </w:pPr>
      <w:r>
        <w:t xml:space="preserve">   которое непосредственно будет осуществлять производство промышленной</w:t>
      </w:r>
    </w:p>
    <w:p w:rsidR="000A5AA4" w:rsidRDefault="000A5AA4">
      <w:pPr>
        <w:pStyle w:val="ConsPlusNonformat"/>
        <w:jc w:val="both"/>
      </w:pPr>
      <w:r>
        <w:t xml:space="preserve"> продукции в соответствии со специальным инвестиционным контрактом, здесь</w:t>
      </w:r>
    </w:p>
    <w:p w:rsidR="000A5AA4" w:rsidRDefault="000A5AA4">
      <w:pPr>
        <w:pStyle w:val="ConsPlusNonformat"/>
        <w:jc w:val="both"/>
      </w:pPr>
      <w:r>
        <w:t xml:space="preserve">   и далее в специальном инвестиционном контракте указывается в случае,</w:t>
      </w:r>
    </w:p>
    <w:p w:rsidR="000A5AA4" w:rsidRDefault="000A5AA4">
      <w:pPr>
        <w:pStyle w:val="ConsPlusNonformat"/>
        <w:jc w:val="both"/>
      </w:pPr>
      <w:r>
        <w:t xml:space="preserve">  если такое лицо привлекается инвестором для реализации инвестиционного</w:t>
      </w:r>
    </w:p>
    <w:p w:rsidR="000A5AA4" w:rsidRDefault="000A5AA4">
      <w:pPr>
        <w:pStyle w:val="ConsPlusNonformat"/>
        <w:jc w:val="both"/>
      </w:pPr>
      <w:r>
        <w:t xml:space="preserve">    проекта в рамках исполнения специального инвестиционного контракта)</w:t>
      </w:r>
    </w:p>
    <w:p w:rsidR="000A5AA4" w:rsidRDefault="000A5AA4">
      <w:pPr>
        <w:pStyle w:val="ConsPlusNonformat"/>
        <w:jc w:val="both"/>
      </w:pPr>
      <w:r>
        <w:t xml:space="preserve">    в лице ______________________, действующего на основании _____________,</w:t>
      </w:r>
    </w:p>
    <w:p w:rsidR="000A5AA4" w:rsidRDefault="000A5AA4">
      <w:pPr>
        <w:pStyle w:val="ConsPlusNonformat"/>
        <w:jc w:val="both"/>
      </w:pPr>
      <w:r>
        <w:t>именуемый(ое)  в  дальнейшем  "Предприятие",  с другой стороны, именуемые в</w:t>
      </w:r>
    </w:p>
    <w:p w:rsidR="000A5AA4" w:rsidRDefault="000A5AA4">
      <w:pPr>
        <w:pStyle w:val="ConsPlusNonformat"/>
        <w:jc w:val="both"/>
      </w:pPr>
      <w:r>
        <w:t>дальнейшем    совместно    "Стороны",    в   соответствии   с   заключением</w:t>
      </w:r>
    </w:p>
    <w:p w:rsidR="000A5AA4" w:rsidRDefault="000A5AA4">
      <w:pPr>
        <w:pStyle w:val="ConsPlusNonformat"/>
        <w:jc w:val="both"/>
      </w:pPr>
      <w:r>
        <w:t>уполномоченного   Правительством   Пермского  края  исполнительного  органа</w:t>
      </w:r>
    </w:p>
    <w:p w:rsidR="000A5AA4" w:rsidRDefault="000A5AA4">
      <w:pPr>
        <w:pStyle w:val="ConsPlusNonformat"/>
        <w:jc w:val="both"/>
      </w:pPr>
      <w:r>
        <w:t>государственной  власти  в  области  формирования и реализации промышленной</w:t>
      </w:r>
    </w:p>
    <w:p w:rsidR="000A5AA4" w:rsidRDefault="000A5AA4">
      <w:pPr>
        <w:pStyle w:val="ConsPlusNonformat"/>
        <w:jc w:val="both"/>
      </w:pPr>
      <w:r>
        <w:t>политики  в  Пермском  крае  (далее  -  уполномоченный орган) о возможности</w:t>
      </w:r>
    </w:p>
    <w:p w:rsidR="000A5AA4" w:rsidRDefault="000A5AA4">
      <w:pPr>
        <w:pStyle w:val="ConsPlusNonformat"/>
        <w:jc w:val="both"/>
      </w:pPr>
      <w:r>
        <w:t>заключения специального инвестиционного контракта от ___________ N _______,</w:t>
      </w:r>
    </w:p>
    <w:p w:rsidR="000A5AA4" w:rsidRDefault="000A5AA4">
      <w:pPr>
        <w:pStyle w:val="ConsPlusNonformat"/>
        <w:jc w:val="both"/>
      </w:pPr>
      <w:r>
        <w:t>заключили специальный инвестиционный контракт о нижеследующем.</w:t>
      </w:r>
    </w:p>
    <w:p w:rsidR="000A5AA4" w:rsidRDefault="000A5AA4">
      <w:pPr>
        <w:pStyle w:val="ConsPlusNormal"/>
        <w:ind w:firstLine="540"/>
        <w:jc w:val="both"/>
      </w:pPr>
    </w:p>
    <w:p w:rsidR="000A5AA4" w:rsidRDefault="000A5AA4">
      <w:pPr>
        <w:pStyle w:val="ConsPlusNormal"/>
        <w:jc w:val="center"/>
      </w:pPr>
      <w:bookmarkStart w:id="5" w:name="P117"/>
      <w:bookmarkEnd w:id="5"/>
      <w:r>
        <w:t>Статья 1. Предмет специального инвестиционного контракта</w:t>
      </w:r>
    </w:p>
    <w:p w:rsidR="000A5AA4" w:rsidRDefault="000A5AA4">
      <w:pPr>
        <w:pStyle w:val="ConsPlusNormal"/>
        <w:ind w:firstLine="540"/>
        <w:jc w:val="both"/>
      </w:pPr>
    </w:p>
    <w:p w:rsidR="000A5AA4" w:rsidRDefault="000A5AA4">
      <w:pPr>
        <w:pStyle w:val="ConsPlusNonformat"/>
        <w:jc w:val="both"/>
      </w:pPr>
      <w:r>
        <w:t xml:space="preserve">    Инвестор  обязуется  своими силами и (или) с привлечением Предприятия в</w:t>
      </w:r>
    </w:p>
    <w:p w:rsidR="000A5AA4" w:rsidRDefault="000A5AA4">
      <w:pPr>
        <w:pStyle w:val="ConsPlusNonformat"/>
        <w:jc w:val="both"/>
      </w:pPr>
      <w:r>
        <w:t>срок до _________________ (срок выхода инвестиционного проекта на проектную</w:t>
      </w:r>
    </w:p>
    <w:p w:rsidR="000A5AA4" w:rsidRDefault="000A5AA4">
      <w:pPr>
        <w:pStyle w:val="ConsPlusNonformat"/>
        <w:jc w:val="both"/>
      </w:pPr>
      <w:r>
        <w:t>операционную прибыль) осуществить инвестиционный проект по созданию и (или)</w:t>
      </w:r>
    </w:p>
    <w:p w:rsidR="000A5AA4" w:rsidRDefault="000A5AA4">
      <w:pPr>
        <w:pStyle w:val="ConsPlusNonformat"/>
        <w:jc w:val="both"/>
      </w:pPr>
      <w:r>
        <w:lastRenderedPageBreak/>
        <w:t>освоению нового промышленного производства</w:t>
      </w:r>
    </w:p>
    <w:p w:rsidR="000A5AA4" w:rsidRDefault="000A5AA4">
      <w:pPr>
        <w:pStyle w:val="ConsPlusNonformat"/>
        <w:jc w:val="both"/>
      </w:pPr>
      <w:r>
        <w:t>___________________________________________________________________________</w:t>
      </w:r>
    </w:p>
    <w:p w:rsidR="000A5AA4" w:rsidRDefault="000A5AA4">
      <w:pPr>
        <w:pStyle w:val="ConsPlusNonformat"/>
        <w:jc w:val="both"/>
      </w:pPr>
      <w:r>
        <w:t xml:space="preserve">             (наименование и адрес промышленного производства)</w:t>
      </w:r>
    </w:p>
    <w:p w:rsidR="000A5AA4" w:rsidRDefault="000A5AA4">
      <w:pPr>
        <w:pStyle w:val="ConsPlusNormal"/>
        <w:ind w:firstLine="540"/>
        <w:jc w:val="both"/>
      </w:pPr>
      <w:r>
        <w:t>в соответствии с бизнес-планом согласно приложению 1 к настоящему специальному инвестиционному контракту в целях освоения производства продукции в объеме и номенклатуре, предусмотренных приложением 2 к настоящему специальному инвестиционному контракту, а Правительство и Муниципальное образование обязуются в течение срока действия специального инвестиционного контракта осуществлять в отношении Инвестора и (или) Предприятия меры стимулирования деятельности в сфере промышленности, предусмотренные специальным инвестиционным контрактом.</w:t>
      </w:r>
    </w:p>
    <w:p w:rsidR="000A5AA4" w:rsidRDefault="000A5AA4">
      <w:pPr>
        <w:pStyle w:val="ConsPlusNormal"/>
        <w:jc w:val="both"/>
      </w:pPr>
    </w:p>
    <w:p w:rsidR="000A5AA4" w:rsidRDefault="000A5AA4">
      <w:pPr>
        <w:pStyle w:val="ConsPlusNormal"/>
        <w:jc w:val="center"/>
      </w:pPr>
      <w:r>
        <w:t>Статья 2. Срок действия специального инвестиционного</w:t>
      </w:r>
    </w:p>
    <w:p w:rsidR="000A5AA4" w:rsidRDefault="000A5AA4">
      <w:pPr>
        <w:pStyle w:val="ConsPlusNormal"/>
        <w:jc w:val="center"/>
      </w:pPr>
      <w:r>
        <w:t>контракта</w:t>
      </w:r>
    </w:p>
    <w:p w:rsidR="000A5AA4" w:rsidRDefault="000A5AA4">
      <w:pPr>
        <w:pStyle w:val="ConsPlusNormal"/>
        <w:jc w:val="both"/>
      </w:pPr>
    </w:p>
    <w:p w:rsidR="000A5AA4" w:rsidRDefault="000A5AA4">
      <w:pPr>
        <w:pStyle w:val="ConsPlusNormal"/>
        <w:ind w:firstLine="540"/>
        <w:jc w:val="both"/>
      </w:pPr>
      <w:r>
        <w:t>Срок действия специального инвестиционного контракта составляет ___________ лет.</w:t>
      </w:r>
    </w:p>
    <w:p w:rsidR="000A5AA4" w:rsidRDefault="000A5AA4">
      <w:pPr>
        <w:pStyle w:val="ConsPlusNormal"/>
        <w:jc w:val="both"/>
      </w:pPr>
    </w:p>
    <w:p w:rsidR="000A5AA4" w:rsidRDefault="000A5AA4">
      <w:pPr>
        <w:pStyle w:val="ConsPlusNormal"/>
        <w:jc w:val="center"/>
      </w:pPr>
      <w:bookmarkStart w:id="6" w:name="P132"/>
      <w:bookmarkEnd w:id="6"/>
      <w:r>
        <w:t>Статья 3. Обязательства Инвестора</w:t>
      </w:r>
    </w:p>
    <w:p w:rsidR="000A5AA4" w:rsidRDefault="000A5AA4">
      <w:pPr>
        <w:pStyle w:val="ConsPlusNormal"/>
        <w:ind w:firstLine="540"/>
        <w:jc w:val="both"/>
      </w:pPr>
    </w:p>
    <w:p w:rsidR="000A5AA4" w:rsidRDefault="000A5AA4">
      <w:pPr>
        <w:pStyle w:val="ConsPlusNormal"/>
        <w:ind w:firstLine="540"/>
        <w:jc w:val="both"/>
      </w:pPr>
      <w:r>
        <w:t>Инвестор обязуется:</w:t>
      </w:r>
    </w:p>
    <w:p w:rsidR="000A5AA4" w:rsidRDefault="000A5AA4">
      <w:pPr>
        <w:pStyle w:val="ConsPlusNormal"/>
        <w:ind w:firstLine="540"/>
        <w:jc w:val="both"/>
      </w:pPr>
      <w:r>
        <w:t>3.1.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Предприятия по реализации инвестиционного проекта;</w:t>
      </w:r>
    </w:p>
    <w:p w:rsidR="000A5AA4" w:rsidRDefault="000A5AA4">
      <w:pPr>
        <w:pStyle w:val="ConsPlusNormal"/>
        <w:ind w:firstLine="540"/>
        <w:jc w:val="both"/>
      </w:pPr>
      <w:bookmarkStart w:id="7" w:name="P136"/>
      <w:bookmarkEnd w:id="7"/>
      <w:r>
        <w:t>3.2. создать в ходе реализации инвестиционного проекта и сохранить до окончания срока специального инвестиционного контракта не менее чем 250 новых рабочих мест;</w:t>
      </w:r>
    </w:p>
    <w:p w:rsidR="000A5AA4" w:rsidRDefault="000A5AA4">
      <w:pPr>
        <w:pStyle w:val="ConsPlusNormal"/>
        <w:ind w:firstLine="540"/>
        <w:jc w:val="both"/>
      </w:pPr>
      <w:bookmarkStart w:id="8" w:name="P137"/>
      <w:bookmarkEnd w:id="8"/>
      <w:r>
        <w:t>3.3. представлять в уполномоченный орган отчеты каждый ______________ (полугодие, год или иной период, согласованный Сторонами), а также представить отчет об итогах реализации инвестиционного проекта по формам, утвержденным уполномоченным органом;</w:t>
      </w:r>
    </w:p>
    <w:p w:rsidR="000A5AA4" w:rsidRDefault="000A5AA4">
      <w:pPr>
        <w:pStyle w:val="ConsPlusNormal"/>
        <w:ind w:firstLine="540"/>
        <w:jc w:val="both"/>
      </w:pPr>
      <w:bookmarkStart w:id="9" w:name="P138"/>
      <w:bookmarkEnd w:id="9"/>
      <w:r>
        <w:t>3.4. представлять по требованию уполномоченного органа первичные документы (копии), подтверждающие правильность данных в отчетной документации;</w:t>
      </w:r>
    </w:p>
    <w:p w:rsidR="000A5AA4" w:rsidRDefault="000A5AA4">
      <w:pPr>
        <w:pStyle w:val="ConsPlusNonformat"/>
        <w:jc w:val="both"/>
      </w:pPr>
      <w:r>
        <w:t xml:space="preserve">    3.5. __________________________________________________________________</w:t>
      </w:r>
    </w:p>
    <w:p w:rsidR="000A5AA4" w:rsidRDefault="000A5AA4">
      <w:pPr>
        <w:pStyle w:val="ConsPlusNonformat"/>
        <w:jc w:val="both"/>
      </w:pPr>
      <w:r>
        <w:t xml:space="preserve">          (перечисляются иные обязательства Инвестора, не противоречащие</w:t>
      </w:r>
    </w:p>
    <w:p w:rsidR="000A5AA4" w:rsidRDefault="000A5AA4">
      <w:pPr>
        <w:pStyle w:val="ConsPlusNonformat"/>
        <w:jc w:val="both"/>
      </w:pPr>
      <w:r>
        <w:t xml:space="preserve">           законодательству Российской Федерации и нормативным правовым</w:t>
      </w:r>
    </w:p>
    <w:p w:rsidR="000A5AA4" w:rsidRDefault="000A5AA4">
      <w:pPr>
        <w:pStyle w:val="ConsPlusNonformat"/>
        <w:jc w:val="both"/>
      </w:pPr>
      <w:r>
        <w:t xml:space="preserve">                               актам Пермского края)</w:t>
      </w:r>
    </w:p>
    <w:p w:rsidR="000A5AA4" w:rsidRDefault="000A5AA4">
      <w:pPr>
        <w:pStyle w:val="ConsPlusNormal"/>
        <w:ind w:firstLine="540"/>
        <w:jc w:val="both"/>
      </w:pPr>
    </w:p>
    <w:p w:rsidR="000A5AA4" w:rsidRDefault="000A5AA4">
      <w:pPr>
        <w:pStyle w:val="ConsPlusNormal"/>
        <w:jc w:val="center"/>
      </w:pPr>
      <w:r>
        <w:t>Статья 4. Обязательства Предприятия</w:t>
      </w:r>
    </w:p>
    <w:p w:rsidR="000A5AA4" w:rsidRDefault="000A5AA4">
      <w:pPr>
        <w:pStyle w:val="ConsPlusNormal"/>
        <w:ind w:firstLine="540"/>
        <w:jc w:val="both"/>
      </w:pPr>
    </w:p>
    <w:p w:rsidR="000A5AA4" w:rsidRDefault="000A5AA4">
      <w:pPr>
        <w:pStyle w:val="ConsPlusNormal"/>
        <w:ind w:firstLine="540"/>
        <w:jc w:val="both"/>
      </w:pPr>
      <w:r>
        <w:t>Предприятие обязуется:</w:t>
      </w:r>
    </w:p>
    <w:p w:rsidR="000A5AA4" w:rsidRDefault="000A5AA4">
      <w:pPr>
        <w:pStyle w:val="ConsPlusNormal"/>
        <w:ind w:firstLine="540"/>
        <w:jc w:val="both"/>
      </w:pPr>
      <w:r>
        <w:t>4.1. в ходе реализации инвестиционного проекта производить и реализовывать на промышленном производстве продукцию в объеме и номенклатуре, предусмотренных приложением 2 к специальному инвестиционному контракту;</w:t>
      </w:r>
    </w:p>
    <w:p w:rsidR="000A5AA4" w:rsidRDefault="000A5AA4">
      <w:pPr>
        <w:pStyle w:val="ConsPlusNonformat"/>
        <w:jc w:val="both"/>
      </w:pPr>
      <w:r>
        <w:t xml:space="preserve">    4.2. __________________________________________________________________</w:t>
      </w:r>
    </w:p>
    <w:p w:rsidR="000A5AA4" w:rsidRDefault="000A5AA4">
      <w:pPr>
        <w:pStyle w:val="ConsPlusNonformat"/>
        <w:jc w:val="both"/>
      </w:pPr>
      <w:r>
        <w:t xml:space="preserve">          (перечисляются иные обязательства Предприятия, не противоречащие</w:t>
      </w:r>
    </w:p>
    <w:p w:rsidR="000A5AA4" w:rsidRDefault="000A5AA4">
      <w:pPr>
        <w:pStyle w:val="ConsPlusNonformat"/>
        <w:jc w:val="both"/>
      </w:pPr>
      <w:r>
        <w:t xml:space="preserve">            законодательству Российской Федерации и нормативным правовым</w:t>
      </w:r>
    </w:p>
    <w:p w:rsidR="000A5AA4" w:rsidRDefault="000A5AA4">
      <w:pPr>
        <w:pStyle w:val="ConsPlusNonformat"/>
        <w:jc w:val="both"/>
      </w:pPr>
      <w:r>
        <w:t xml:space="preserve">                              актам Пермского края)</w:t>
      </w:r>
    </w:p>
    <w:p w:rsidR="000A5AA4" w:rsidRDefault="000A5AA4">
      <w:pPr>
        <w:pStyle w:val="ConsPlusNormal"/>
        <w:ind w:firstLine="540"/>
        <w:jc w:val="both"/>
      </w:pPr>
    </w:p>
    <w:p w:rsidR="000A5AA4" w:rsidRDefault="000A5AA4">
      <w:pPr>
        <w:pStyle w:val="ConsPlusNormal"/>
        <w:jc w:val="center"/>
      </w:pPr>
      <w:bookmarkStart w:id="10" w:name="P153"/>
      <w:bookmarkEnd w:id="10"/>
      <w:r>
        <w:t>Статья 5. Обязательства Правительства</w:t>
      </w:r>
    </w:p>
    <w:p w:rsidR="000A5AA4" w:rsidRDefault="000A5AA4">
      <w:pPr>
        <w:pStyle w:val="ConsPlusNormal"/>
        <w:ind w:firstLine="540"/>
        <w:jc w:val="both"/>
      </w:pPr>
    </w:p>
    <w:p w:rsidR="000A5AA4" w:rsidRDefault="000A5AA4">
      <w:pPr>
        <w:pStyle w:val="ConsPlusNonformat"/>
        <w:jc w:val="both"/>
      </w:pPr>
      <w:r>
        <w:t xml:space="preserve">    Правительство   обязуется:</w:t>
      </w:r>
    </w:p>
    <w:p w:rsidR="000A5AA4" w:rsidRDefault="000A5AA4">
      <w:pPr>
        <w:pStyle w:val="ConsPlusNonformat"/>
        <w:jc w:val="both"/>
      </w:pPr>
      <w:bookmarkStart w:id="11" w:name="P156"/>
      <w:bookmarkEnd w:id="11"/>
      <w:r>
        <w:t xml:space="preserve">    5.1.  осуществлять  в отношении Инвестора следующие меры стимулирования</w:t>
      </w:r>
    </w:p>
    <w:p w:rsidR="000A5AA4" w:rsidRDefault="000A5AA4">
      <w:pPr>
        <w:pStyle w:val="ConsPlusNonformat"/>
        <w:jc w:val="both"/>
      </w:pPr>
      <w:r>
        <w:t>деятельности в сфере промышленности:</w:t>
      </w:r>
    </w:p>
    <w:p w:rsidR="000A5AA4" w:rsidRDefault="000A5AA4">
      <w:pPr>
        <w:pStyle w:val="ConsPlusNonformat"/>
        <w:jc w:val="both"/>
      </w:pPr>
      <w:r>
        <w:t xml:space="preserve">    ______________________________________________________________________;</w:t>
      </w:r>
    </w:p>
    <w:p w:rsidR="000A5AA4" w:rsidRDefault="000A5AA4">
      <w:pPr>
        <w:pStyle w:val="ConsPlusNonformat"/>
        <w:jc w:val="both"/>
      </w:pPr>
      <w:r>
        <w:t xml:space="preserve">    (указываются в случае, если в отношении Инвестора осуществляются меры</w:t>
      </w:r>
    </w:p>
    <w:p w:rsidR="000A5AA4" w:rsidRDefault="000A5AA4">
      <w:pPr>
        <w:pStyle w:val="ConsPlusNonformat"/>
        <w:jc w:val="both"/>
      </w:pPr>
      <w:r>
        <w:t xml:space="preserve">              стимулирования деятельности в сфере промышленности)</w:t>
      </w:r>
    </w:p>
    <w:p w:rsidR="000A5AA4" w:rsidRDefault="000A5AA4">
      <w:pPr>
        <w:pStyle w:val="ConsPlusNonformat"/>
        <w:jc w:val="both"/>
      </w:pPr>
      <w:bookmarkStart w:id="12" w:name="P161"/>
      <w:bookmarkEnd w:id="12"/>
      <w:r>
        <w:t xml:space="preserve">    5.2. осуществлять в отношении Предприятия следующие меры стимулирования</w:t>
      </w:r>
    </w:p>
    <w:p w:rsidR="000A5AA4" w:rsidRDefault="000A5AA4">
      <w:pPr>
        <w:pStyle w:val="ConsPlusNonformat"/>
        <w:jc w:val="both"/>
      </w:pPr>
      <w:r>
        <w:t>деятельности в сфере промышленности:</w:t>
      </w:r>
    </w:p>
    <w:p w:rsidR="000A5AA4" w:rsidRDefault="000A5AA4">
      <w:pPr>
        <w:pStyle w:val="ConsPlusNonformat"/>
        <w:jc w:val="both"/>
      </w:pPr>
      <w:r>
        <w:t xml:space="preserve">    ______________________________________________________________________;</w:t>
      </w:r>
    </w:p>
    <w:p w:rsidR="000A5AA4" w:rsidRDefault="000A5AA4">
      <w:pPr>
        <w:pStyle w:val="ConsPlusNonformat"/>
        <w:jc w:val="both"/>
      </w:pPr>
      <w:r>
        <w:lastRenderedPageBreak/>
        <w:t xml:space="preserve">      (указываются в случае, если в отношении Предприятия осуществляются</w:t>
      </w:r>
    </w:p>
    <w:p w:rsidR="000A5AA4" w:rsidRDefault="000A5AA4">
      <w:pPr>
        <w:pStyle w:val="ConsPlusNonformat"/>
        <w:jc w:val="both"/>
      </w:pPr>
      <w:r>
        <w:t xml:space="preserve">           меры стимулирования деятельности в сфере промышленности)</w:t>
      </w:r>
    </w:p>
    <w:p w:rsidR="000A5AA4" w:rsidRDefault="000A5AA4">
      <w:pPr>
        <w:pStyle w:val="ConsPlusNonformat"/>
        <w:jc w:val="both"/>
      </w:pPr>
      <w:r>
        <w:t xml:space="preserve">    5.3.  гарантировать  неизменность в течение срока действия специального</w:t>
      </w:r>
    </w:p>
    <w:p w:rsidR="000A5AA4" w:rsidRDefault="000A5AA4">
      <w:pPr>
        <w:pStyle w:val="ConsPlusNonformat"/>
        <w:jc w:val="both"/>
      </w:pPr>
      <w:r>
        <w:t>инвестиционного  контракта  предоставляемых  Инвестору  и  Предприятию  мер</w:t>
      </w:r>
    </w:p>
    <w:p w:rsidR="000A5AA4" w:rsidRDefault="000A5AA4">
      <w:pPr>
        <w:pStyle w:val="ConsPlusNonformat"/>
        <w:jc w:val="both"/>
      </w:pPr>
      <w:r>
        <w:t>стимулирования   деятельности   в   сфере  промышленности,  предусмотренных</w:t>
      </w:r>
    </w:p>
    <w:p w:rsidR="000A5AA4" w:rsidRDefault="000A5AA4">
      <w:pPr>
        <w:pStyle w:val="ConsPlusNonformat"/>
        <w:jc w:val="both"/>
      </w:pPr>
      <w:hyperlink w:anchor="P156" w:history="1">
        <w:r>
          <w:rPr>
            <w:color w:val="0000FF"/>
          </w:rPr>
          <w:t>пунктами  5.1</w:t>
        </w:r>
      </w:hyperlink>
      <w:r>
        <w:t xml:space="preserve">  и  </w:t>
      </w:r>
      <w:hyperlink w:anchor="P161" w:history="1">
        <w:r>
          <w:rPr>
            <w:color w:val="0000FF"/>
          </w:rPr>
          <w:t>5.2  статьи  5</w:t>
        </w:r>
      </w:hyperlink>
      <w:r>
        <w:t xml:space="preserve">  специального инвестиционного контракта, в</w:t>
      </w:r>
    </w:p>
    <w:p w:rsidR="000A5AA4" w:rsidRDefault="000A5AA4">
      <w:pPr>
        <w:pStyle w:val="ConsPlusNonformat"/>
        <w:jc w:val="both"/>
      </w:pPr>
      <w:r>
        <w:t>соответствии   с  законодательством  Российской  Федерации  и  нормативными</w:t>
      </w:r>
    </w:p>
    <w:p w:rsidR="000A5AA4" w:rsidRDefault="000A5AA4">
      <w:pPr>
        <w:pStyle w:val="ConsPlusNonformat"/>
        <w:jc w:val="both"/>
      </w:pPr>
      <w:r>
        <w:t>правовыми актами Пермского края;</w:t>
      </w:r>
    </w:p>
    <w:p w:rsidR="000A5AA4" w:rsidRDefault="000A5AA4">
      <w:pPr>
        <w:pStyle w:val="ConsPlusNonformat"/>
        <w:jc w:val="both"/>
      </w:pPr>
      <w:r>
        <w:t xml:space="preserve">    5.4. __________________________________________________________________</w:t>
      </w:r>
    </w:p>
    <w:p w:rsidR="000A5AA4" w:rsidRDefault="000A5AA4">
      <w:pPr>
        <w:pStyle w:val="ConsPlusNonformat"/>
        <w:jc w:val="both"/>
      </w:pPr>
      <w:r>
        <w:t xml:space="preserve">         (перечисляются иные обязательства Правительства, не противоречащие</w:t>
      </w:r>
    </w:p>
    <w:p w:rsidR="000A5AA4" w:rsidRDefault="000A5AA4">
      <w:pPr>
        <w:pStyle w:val="ConsPlusNonformat"/>
        <w:jc w:val="both"/>
      </w:pPr>
      <w:r>
        <w:t xml:space="preserve">         законодательству Российской Федерации и нормативным правовым актам</w:t>
      </w:r>
    </w:p>
    <w:p w:rsidR="000A5AA4" w:rsidRDefault="000A5AA4">
      <w:pPr>
        <w:pStyle w:val="ConsPlusNonformat"/>
        <w:jc w:val="both"/>
      </w:pPr>
      <w:r>
        <w:t xml:space="preserve">                                 Пермского края)</w:t>
      </w:r>
    </w:p>
    <w:p w:rsidR="000A5AA4" w:rsidRDefault="000A5AA4">
      <w:pPr>
        <w:pStyle w:val="ConsPlusNormal"/>
        <w:ind w:firstLine="540"/>
        <w:jc w:val="both"/>
      </w:pPr>
    </w:p>
    <w:p w:rsidR="000A5AA4" w:rsidRDefault="000A5AA4">
      <w:pPr>
        <w:pStyle w:val="ConsPlusNormal"/>
        <w:jc w:val="center"/>
      </w:pPr>
      <w:bookmarkStart w:id="13" w:name="P177"/>
      <w:bookmarkEnd w:id="13"/>
      <w:r>
        <w:t>Статья 6. Обязательства Муниципального образования</w:t>
      </w:r>
    </w:p>
    <w:p w:rsidR="000A5AA4" w:rsidRDefault="000A5AA4">
      <w:pPr>
        <w:pStyle w:val="ConsPlusNormal"/>
        <w:jc w:val="center"/>
      </w:pPr>
      <w:r>
        <w:t>(статья включается в специальный инвестиционный контракт,</w:t>
      </w:r>
    </w:p>
    <w:p w:rsidR="000A5AA4" w:rsidRDefault="000A5AA4">
      <w:pPr>
        <w:pStyle w:val="ConsPlusNormal"/>
        <w:jc w:val="center"/>
      </w:pPr>
      <w:r>
        <w:t>в случае если Муниципальное образование является стороной</w:t>
      </w:r>
    </w:p>
    <w:p w:rsidR="000A5AA4" w:rsidRDefault="000A5AA4">
      <w:pPr>
        <w:pStyle w:val="ConsPlusNormal"/>
        <w:jc w:val="center"/>
      </w:pPr>
      <w:r>
        <w:t>специального инвестиционного контракта)</w:t>
      </w:r>
    </w:p>
    <w:p w:rsidR="000A5AA4" w:rsidRDefault="000A5AA4">
      <w:pPr>
        <w:pStyle w:val="ConsPlusNormal"/>
        <w:ind w:firstLine="540"/>
        <w:jc w:val="both"/>
      </w:pPr>
    </w:p>
    <w:p w:rsidR="000A5AA4" w:rsidRDefault="000A5AA4">
      <w:pPr>
        <w:pStyle w:val="ConsPlusNormal"/>
        <w:ind w:firstLine="540"/>
        <w:jc w:val="both"/>
      </w:pPr>
      <w:r>
        <w:t>Муниципальное образование обязуется:</w:t>
      </w:r>
    </w:p>
    <w:p w:rsidR="000A5AA4" w:rsidRDefault="000A5AA4">
      <w:pPr>
        <w:pStyle w:val="ConsPlusNonformat"/>
        <w:jc w:val="both"/>
      </w:pPr>
      <w:bookmarkStart w:id="14" w:name="P183"/>
      <w:bookmarkEnd w:id="14"/>
      <w:r>
        <w:t xml:space="preserve">    6.1.  осуществлять  в отношении Инвестора следующие меры стимулирования</w:t>
      </w:r>
    </w:p>
    <w:p w:rsidR="000A5AA4" w:rsidRDefault="000A5AA4">
      <w:pPr>
        <w:pStyle w:val="ConsPlusNonformat"/>
        <w:jc w:val="both"/>
      </w:pPr>
      <w:r>
        <w:t>деятельности в сфере промышленности:</w:t>
      </w:r>
    </w:p>
    <w:p w:rsidR="000A5AA4" w:rsidRDefault="000A5AA4">
      <w:pPr>
        <w:pStyle w:val="ConsPlusNonformat"/>
        <w:jc w:val="both"/>
      </w:pPr>
      <w:r>
        <w:t>___________________________________________________________________________</w:t>
      </w:r>
    </w:p>
    <w:p w:rsidR="000A5AA4" w:rsidRDefault="000A5AA4">
      <w:pPr>
        <w:pStyle w:val="ConsPlusNonformat"/>
        <w:jc w:val="both"/>
      </w:pPr>
      <w:r>
        <w:t xml:space="preserve">  (перечисляются меры стимулирования деятельности в сфере промышленности,</w:t>
      </w:r>
    </w:p>
    <w:p w:rsidR="000A5AA4" w:rsidRDefault="000A5AA4">
      <w:pPr>
        <w:pStyle w:val="ConsPlusNonformat"/>
        <w:jc w:val="both"/>
      </w:pPr>
      <w:r>
        <w:t>применяемые в течение срока действия специального инвестиционного контракта</w:t>
      </w:r>
    </w:p>
    <w:p w:rsidR="000A5AA4" w:rsidRDefault="000A5AA4">
      <w:pPr>
        <w:pStyle w:val="ConsPlusNonformat"/>
        <w:jc w:val="both"/>
      </w:pPr>
      <w:r>
        <w:t>к Инвестору, в случае если в отношении Инвестора Муниципальным образованием</w:t>
      </w:r>
    </w:p>
    <w:p w:rsidR="000A5AA4" w:rsidRDefault="000A5AA4">
      <w:pPr>
        <w:pStyle w:val="ConsPlusNonformat"/>
        <w:jc w:val="both"/>
      </w:pPr>
      <w:r>
        <w:t xml:space="preserve"> осуществляются меры стимулирования деятельности в сфере промышленности</w:t>
      </w:r>
    </w:p>
    <w:p w:rsidR="000A5AA4" w:rsidRDefault="000A5AA4">
      <w:pPr>
        <w:pStyle w:val="ConsPlusNonformat"/>
        <w:jc w:val="both"/>
      </w:pPr>
      <w:r>
        <w:t>в соответствии с муниципальными правовыми актами, за исключением субсидий)</w:t>
      </w:r>
    </w:p>
    <w:p w:rsidR="000A5AA4" w:rsidRDefault="000A5AA4">
      <w:pPr>
        <w:pStyle w:val="ConsPlusNonformat"/>
        <w:jc w:val="both"/>
      </w:pPr>
    </w:p>
    <w:p w:rsidR="000A5AA4" w:rsidRDefault="000A5AA4">
      <w:pPr>
        <w:pStyle w:val="ConsPlusNonformat"/>
        <w:jc w:val="both"/>
      </w:pPr>
      <w:bookmarkStart w:id="15" w:name="P192"/>
      <w:bookmarkEnd w:id="15"/>
      <w:r>
        <w:t xml:space="preserve">   6.2. осуществлять в отношении Предприятия следующие меры стимулирования</w:t>
      </w:r>
    </w:p>
    <w:p w:rsidR="000A5AA4" w:rsidRDefault="000A5AA4">
      <w:pPr>
        <w:pStyle w:val="ConsPlusNonformat"/>
        <w:jc w:val="both"/>
      </w:pPr>
      <w:r>
        <w:t>деятельности в сфере промышленности:</w:t>
      </w:r>
    </w:p>
    <w:p w:rsidR="000A5AA4" w:rsidRDefault="000A5AA4">
      <w:pPr>
        <w:pStyle w:val="ConsPlusNonformat"/>
        <w:jc w:val="both"/>
      </w:pPr>
      <w:r>
        <w:t>___________________________________________________________________________</w:t>
      </w:r>
    </w:p>
    <w:p w:rsidR="000A5AA4" w:rsidRDefault="000A5AA4">
      <w:pPr>
        <w:pStyle w:val="ConsPlusNonformat"/>
        <w:jc w:val="both"/>
      </w:pPr>
      <w:r>
        <w:t xml:space="preserve">  (перечисляются меры стимулирования деятельности в сфере промышленности,</w:t>
      </w:r>
    </w:p>
    <w:p w:rsidR="000A5AA4" w:rsidRDefault="000A5AA4">
      <w:pPr>
        <w:pStyle w:val="ConsPlusNonformat"/>
        <w:jc w:val="both"/>
      </w:pPr>
      <w:r>
        <w:t>применяемые в течение срока действия специального инвестиционного контракта</w:t>
      </w:r>
    </w:p>
    <w:p w:rsidR="000A5AA4" w:rsidRDefault="000A5AA4">
      <w:pPr>
        <w:pStyle w:val="ConsPlusNonformat"/>
        <w:jc w:val="both"/>
      </w:pPr>
      <w:r>
        <w:t xml:space="preserve">    к Предприятию, в случае если в отношении Предприятия Муниципальным</w:t>
      </w:r>
    </w:p>
    <w:p w:rsidR="000A5AA4" w:rsidRDefault="000A5AA4">
      <w:pPr>
        <w:pStyle w:val="ConsPlusNonformat"/>
        <w:jc w:val="both"/>
      </w:pPr>
      <w:r>
        <w:t xml:space="preserve">   образованием осуществляются меры стимулирования деятельности в сфере</w:t>
      </w:r>
    </w:p>
    <w:p w:rsidR="000A5AA4" w:rsidRDefault="000A5AA4">
      <w:pPr>
        <w:pStyle w:val="ConsPlusNonformat"/>
        <w:jc w:val="both"/>
      </w:pPr>
      <w:r>
        <w:t xml:space="preserve">     промышленности в соответствии с муниципальными правовыми актами,</w:t>
      </w:r>
    </w:p>
    <w:p w:rsidR="000A5AA4" w:rsidRDefault="000A5AA4">
      <w:pPr>
        <w:pStyle w:val="ConsPlusNonformat"/>
        <w:jc w:val="both"/>
      </w:pPr>
      <w:r>
        <w:t xml:space="preserve">                         за исключением субсидий)</w:t>
      </w:r>
    </w:p>
    <w:p w:rsidR="000A5AA4" w:rsidRDefault="000A5AA4">
      <w:pPr>
        <w:pStyle w:val="ConsPlusNormal"/>
        <w:ind w:firstLine="540"/>
        <w:jc w:val="both"/>
      </w:pPr>
    </w:p>
    <w:p w:rsidR="000A5AA4" w:rsidRDefault="000A5AA4">
      <w:pPr>
        <w:pStyle w:val="ConsPlusNormal"/>
        <w:ind w:firstLine="540"/>
        <w:jc w:val="both"/>
      </w:pPr>
      <w:r>
        <w:t xml:space="preserve">6.3. гарантировать неизменность в течение срока действия специального инвестиционного контракта предоставляемых Инвестору и (или) Предприятию мер стимулирования деятельности в сфере промышленности, предусмотренных </w:t>
      </w:r>
      <w:hyperlink w:anchor="P183" w:history="1">
        <w:r>
          <w:rPr>
            <w:color w:val="0000FF"/>
          </w:rPr>
          <w:t>пунктами 6.1</w:t>
        </w:r>
      </w:hyperlink>
      <w:r>
        <w:t xml:space="preserve"> и </w:t>
      </w:r>
      <w:hyperlink w:anchor="P192" w:history="1">
        <w:r>
          <w:rPr>
            <w:color w:val="0000FF"/>
          </w:rPr>
          <w:t>6.2 статьи 6</w:t>
        </w:r>
      </w:hyperlink>
      <w:r>
        <w:t xml:space="preserve"> специального инвестиционного контракта, в соответствии с законодательством Российской Федерации, нормативными правовыми актами Пермского края и муниципальными правовыми актами;</w:t>
      </w:r>
    </w:p>
    <w:p w:rsidR="000A5AA4" w:rsidRDefault="000A5AA4">
      <w:pPr>
        <w:pStyle w:val="ConsPlusNonformat"/>
        <w:jc w:val="both"/>
      </w:pPr>
      <w:r>
        <w:t xml:space="preserve">    6.4. __________________________________________________________________</w:t>
      </w:r>
    </w:p>
    <w:p w:rsidR="000A5AA4" w:rsidRDefault="000A5AA4">
      <w:pPr>
        <w:pStyle w:val="ConsPlusNonformat"/>
        <w:jc w:val="both"/>
      </w:pPr>
      <w:r>
        <w:t xml:space="preserve">         (перечисляются иные обязательства Муниципального образования, не</w:t>
      </w:r>
    </w:p>
    <w:p w:rsidR="000A5AA4" w:rsidRDefault="000A5AA4">
      <w:pPr>
        <w:pStyle w:val="ConsPlusNonformat"/>
        <w:jc w:val="both"/>
      </w:pPr>
      <w:r>
        <w:t xml:space="preserve">         противоречащие законодательству Российской Федерации, нормативным</w:t>
      </w:r>
    </w:p>
    <w:p w:rsidR="000A5AA4" w:rsidRDefault="000A5AA4">
      <w:pPr>
        <w:pStyle w:val="ConsPlusNonformat"/>
        <w:jc w:val="both"/>
      </w:pPr>
      <w:r>
        <w:t xml:space="preserve">           правовым актам Пермского края и муниципальным правовым актам)</w:t>
      </w:r>
    </w:p>
    <w:p w:rsidR="000A5AA4" w:rsidRDefault="000A5AA4">
      <w:pPr>
        <w:pStyle w:val="ConsPlusNormal"/>
        <w:ind w:firstLine="540"/>
        <w:jc w:val="both"/>
      </w:pPr>
    </w:p>
    <w:p w:rsidR="000A5AA4" w:rsidRDefault="000A5AA4">
      <w:pPr>
        <w:pStyle w:val="ConsPlusNormal"/>
        <w:jc w:val="center"/>
      </w:pPr>
      <w:r>
        <w:t>Статья 7. Контроль за выполнением Инвестором и Предприятием</w:t>
      </w:r>
    </w:p>
    <w:p w:rsidR="000A5AA4" w:rsidRDefault="000A5AA4">
      <w:pPr>
        <w:pStyle w:val="ConsPlusNormal"/>
        <w:jc w:val="center"/>
      </w:pPr>
      <w:r>
        <w:t>условий специального инвестиционного контракта</w:t>
      </w:r>
    </w:p>
    <w:p w:rsidR="000A5AA4" w:rsidRDefault="000A5AA4">
      <w:pPr>
        <w:pStyle w:val="ConsPlusNormal"/>
        <w:ind w:firstLine="540"/>
        <w:jc w:val="both"/>
      </w:pPr>
    </w:p>
    <w:p w:rsidR="000A5AA4" w:rsidRDefault="000A5AA4">
      <w:pPr>
        <w:pStyle w:val="ConsPlusNormal"/>
        <w:ind w:firstLine="540"/>
        <w:jc w:val="both"/>
      </w:pPr>
      <w:r>
        <w:t xml:space="preserve">В целях осуществления контроля за выполнением Инвестором и Предприятием обязательств, принятых по специальному инвестиционному контракту, в том числе за достижением предусмотренных </w:t>
      </w:r>
      <w:hyperlink w:anchor="P132" w:history="1">
        <w:r>
          <w:rPr>
            <w:color w:val="0000FF"/>
          </w:rPr>
          <w:t>статьей 3</w:t>
        </w:r>
      </w:hyperlink>
      <w:r>
        <w:t xml:space="preserve"> специального инвестиционного контракта показателей, уполномоченный орган рассматривает отчеты и документы, представленные Инвестором в соответствии с </w:t>
      </w:r>
      <w:hyperlink w:anchor="P137" w:history="1">
        <w:r>
          <w:rPr>
            <w:color w:val="0000FF"/>
          </w:rPr>
          <w:t>пунктами 3.3</w:t>
        </w:r>
      </w:hyperlink>
      <w:r>
        <w:t xml:space="preserve"> и </w:t>
      </w:r>
      <w:hyperlink w:anchor="P138" w:history="1">
        <w:r>
          <w:rPr>
            <w:color w:val="0000FF"/>
          </w:rPr>
          <w:t>3.4 статьи 3</w:t>
        </w:r>
      </w:hyperlink>
      <w:r>
        <w:t xml:space="preserve"> специального инвестиционного контракта;</w:t>
      </w:r>
    </w:p>
    <w:p w:rsidR="000A5AA4" w:rsidRDefault="000A5AA4">
      <w:pPr>
        <w:pStyle w:val="ConsPlusNonformat"/>
        <w:jc w:val="both"/>
      </w:pPr>
      <w:r>
        <w:t xml:space="preserve">    направляет  отчеты  в ________________________________________________;</w:t>
      </w:r>
    </w:p>
    <w:p w:rsidR="000A5AA4" w:rsidRDefault="000A5AA4">
      <w:pPr>
        <w:pStyle w:val="ConsPlusNonformat"/>
        <w:jc w:val="both"/>
      </w:pPr>
      <w:r>
        <w:t xml:space="preserve">                            (указывается орган местного самоуправления,</w:t>
      </w:r>
    </w:p>
    <w:p w:rsidR="000A5AA4" w:rsidRDefault="000A5AA4">
      <w:pPr>
        <w:pStyle w:val="ConsPlusNonformat"/>
        <w:jc w:val="both"/>
      </w:pPr>
      <w:r>
        <w:t xml:space="preserve">                          заключивший специальный инвестиционный контракт)</w:t>
      </w:r>
    </w:p>
    <w:p w:rsidR="000A5AA4" w:rsidRDefault="000A5AA4">
      <w:pPr>
        <w:pStyle w:val="ConsPlusNonformat"/>
        <w:jc w:val="both"/>
      </w:pPr>
      <w:r>
        <w:t xml:space="preserve">    выдает  Инвестору  заключение  о выполнении или невыполнении Инвестором</w:t>
      </w:r>
    </w:p>
    <w:p w:rsidR="000A5AA4" w:rsidRDefault="000A5AA4">
      <w:pPr>
        <w:pStyle w:val="ConsPlusNonformat"/>
        <w:jc w:val="both"/>
      </w:pPr>
      <w:r>
        <w:lastRenderedPageBreak/>
        <w:t>обязательств, принятых на основании специального инвестиционного контракта,</w:t>
      </w:r>
    </w:p>
    <w:p w:rsidR="000A5AA4" w:rsidRDefault="000A5AA4">
      <w:pPr>
        <w:pStyle w:val="ConsPlusNonformat"/>
        <w:jc w:val="both"/>
      </w:pPr>
      <w:r>
        <w:t>и   о  достижении  (полном,  частичном)  или  недостижении  предусмотренных</w:t>
      </w:r>
    </w:p>
    <w:p w:rsidR="000A5AA4" w:rsidRDefault="000A5AA4">
      <w:pPr>
        <w:pStyle w:val="ConsPlusNonformat"/>
        <w:jc w:val="both"/>
      </w:pPr>
      <w:r>
        <w:t>специальным инвестиционным контрактом показателей, согласованное в порядке,</w:t>
      </w:r>
    </w:p>
    <w:p w:rsidR="000A5AA4" w:rsidRDefault="000A5AA4">
      <w:pPr>
        <w:pStyle w:val="ConsPlusNonformat"/>
        <w:jc w:val="both"/>
      </w:pPr>
      <w:r>
        <w:t>установленном уполномоченным органом, с __________________________________.</w:t>
      </w:r>
    </w:p>
    <w:p w:rsidR="000A5AA4" w:rsidRDefault="000A5AA4">
      <w:pPr>
        <w:pStyle w:val="ConsPlusNonformat"/>
        <w:jc w:val="both"/>
      </w:pPr>
      <w:r>
        <w:t xml:space="preserve">                                           (указывается орган местного</w:t>
      </w:r>
    </w:p>
    <w:p w:rsidR="000A5AA4" w:rsidRDefault="000A5AA4">
      <w:pPr>
        <w:pStyle w:val="ConsPlusNonformat"/>
        <w:jc w:val="both"/>
      </w:pPr>
      <w:r>
        <w:t xml:space="preserve">                                           самоуправления, заключивший</w:t>
      </w:r>
    </w:p>
    <w:p w:rsidR="000A5AA4" w:rsidRDefault="000A5AA4">
      <w:pPr>
        <w:pStyle w:val="ConsPlusNonformat"/>
        <w:jc w:val="both"/>
      </w:pPr>
      <w:r>
        <w:t xml:space="preserve">                                            специальный инвестиционный</w:t>
      </w:r>
    </w:p>
    <w:p w:rsidR="000A5AA4" w:rsidRDefault="000A5AA4">
      <w:pPr>
        <w:pStyle w:val="ConsPlusNonformat"/>
        <w:jc w:val="both"/>
      </w:pPr>
      <w:r>
        <w:t xml:space="preserve">                                                    контракт)</w:t>
      </w:r>
    </w:p>
    <w:p w:rsidR="000A5AA4" w:rsidRDefault="000A5AA4">
      <w:pPr>
        <w:pStyle w:val="ConsPlusNormal"/>
        <w:jc w:val="both"/>
      </w:pPr>
    </w:p>
    <w:p w:rsidR="000A5AA4" w:rsidRDefault="000A5AA4">
      <w:pPr>
        <w:pStyle w:val="ConsPlusNormal"/>
        <w:jc w:val="center"/>
      </w:pPr>
      <w:r>
        <w:t>Статья 8. Изменение и расторжение специального</w:t>
      </w:r>
    </w:p>
    <w:p w:rsidR="000A5AA4" w:rsidRDefault="000A5AA4">
      <w:pPr>
        <w:pStyle w:val="ConsPlusNormal"/>
        <w:jc w:val="center"/>
      </w:pPr>
      <w:r>
        <w:t>инвестиционного контракта. Ответственность Сторон</w:t>
      </w:r>
    </w:p>
    <w:p w:rsidR="000A5AA4" w:rsidRDefault="000A5AA4">
      <w:pPr>
        <w:pStyle w:val="ConsPlusNormal"/>
        <w:jc w:val="both"/>
      </w:pPr>
    </w:p>
    <w:p w:rsidR="000A5AA4" w:rsidRDefault="000A5AA4">
      <w:pPr>
        <w:pStyle w:val="ConsPlusNormal"/>
        <w:ind w:firstLine="540"/>
        <w:jc w:val="both"/>
      </w:pPr>
      <w:r>
        <w:t>8.1. Изменение условий специального инвестиционного контракта осуществляется по требованию Инвестора в следующих случаях:</w:t>
      </w:r>
    </w:p>
    <w:p w:rsidR="000A5AA4" w:rsidRDefault="000A5AA4">
      <w:pPr>
        <w:pStyle w:val="ConsPlusNormal"/>
        <w:ind w:firstLine="540"/>
        <w:jc w:val="both"/>
      </w:pPr>
      <w:r>
        <w:t>существенное изменение условий реализации инвестиционного проекта;</w:t>
      </w:r>
    </w:p>
    <w:p w:rsidR="000A5AA4" w:rsidRDefault="000A5AA4">
      <w:pPr>
        <w:pStyle w:val="ConsPlusNormal"/>
        <w:ind w:firstLine="540"/>
        <w:jc w:val="both"/>
      </w:pPr>
      <w:r>
        <w:t xml:space="preserve">неисполнение Пермским краем, Муниципальным образованием обязательств, установленных соответственно </w:t>
      </w:r>
      <w:hyperlink w:anchor="P153" w:history="1">
        <w:r>
          <w:rPr>
            <w:color w:val="0000FF"/>
          </w:rPr>
          <w:t>статьями 5</w:t>
        </w:r>
      </w:hyperlink>
      <w:r>
        <w:t xml:space="preserve">, </w:t>
      </w:r>
      <w:hyperlink w:anchor="P177" w:history="1">
        <w:r>
          <w:rPr>
            <w:color w:val="0000FF"/>
          </w:rPr>
          <w:t>6</w:t>
        </w:r>
      </w:hyperlink>
      <w:r>
        <w:t xml:space="preserve"> специального инвестиционного контракта.</w:t>
      </w:r>
    </w:p>
    <w:p w:rsidR="000A5AA4" w:rsidRDefault="000A5AA4">
      <w:pPr>
        <w:pStyle w:val="ConsPlusNormal"/>
        <w:ind w:firstLine="540"/>
        <w:jc w:val="both"/>
      </w:pPr>
      <w:r>
        <w:t>8.2. Для изменения специального инвестиционного контракта Инвестор представляет в уполномоченный орган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0A5AA4" w:rsidRDefault="000A5AA4">
      <w:pPr>
        <w:pStyle w:val="ConsPlusNormal"/>
        <w:ind w:firstLine="540"/>
        <w:jc w:val="both"/>
      </w:pPr>
      <w:r>
        <w:t>8.3. Все изменения и дополнения к специальному инвестиционному контракту оформляются в письменной форме в виде дополнительного соглашения к специальному инвестиционному контракту, подписываются Сторонами и являются неотъемлемой частью специального инвестиционного контракта.</w:t>
      </w:r>
    </w:p>
    <w:p w:rsidR="000A5AA4" w:rsidRDefault="000A5AA4">
      <w:pPr>
        <w:pStyle w:val="ConsPlusNormal"/>
        <w:ind w:firstLine="540"/>
        <w:jc w:val="both"/>
      </w:pPr>
      <w:r>
        <w:t>8.4.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0A5AA4" w:rsidRDefault="000A5AA4">
      <w:pPr>
        <w:pStyle w:val="ConsPlusNormal"/>
        <w:ind w:firstLine="540"/>
        <w:jc w:val="both"/>
      </w:pPr>
      <w:r>
        <w:t xml:space="preserve">1) неисполнение или ненадлежащее исполнение Инвестором или Предприятием обязательств, предусмотренных специальным инвестиционным контрактом, в том числе в случае недостижения показателя, установленного </w:t>
      </w:r>
      <w:hyperlink w:anchor="P136" w:history="1">
        <w:r>
          <w:rPr>
            <w:color w:val="0000FF"/>
          </w:rPr>
          <w:t>пунктом 3.2 статьи 3</w:t>
        </w:r>
      </w:hyperlink>
      <w:r>
        <w:t xml:space="preserve"> специального инвестиционного контракта, более чем на _____ процентов;</w:t>
      </w:r>
    </w:p>
    <w:p w:rsidR="000A5AA4" w:rsidRDefault="000A5AA4">
      <w:pPr>
        <w:pStyle w:val="ConsPlusNormal"/>
        <w:ind w:firstLine="540"/>
        <w:jc w:val="both"/>
      </w:pPr>
      <w:r>
        <w:t>2) принятие Российской Федерацией, Правительством или Муниципальным образованием после заключения специального инвестиционного контракта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0A5AA4" w:rsidRDefault="000A5AA4">
      <w:pPr>
        <w:pStyle w:val="ConsPlusNormal"/>
        <w:ind w:firstLine="540"/>
        <w:jc w:val="both"/>
      </w:pPr>
      <w:r>
        <w:t xml:space="preserve">3) заключение Инвестором и (или) Предприятием специального инвестиционного контракта с участием Российской Федерации и Правительства в отношении инвестиционного проекта по созданию и (или) освоению нового промышленного производства, указанного в </w:t>
      </w:r>
      <w:hyperlink w:anchor="P117" w:history="1">
        <w:r>
          <w:rPr>
            <w:color w:val="0000FF"/>
          </w:rPr>
          <w:t>статье 1</w:t>
        </w:r>
      </w:hyperlink>
      <w:r>
        <w:t xml:space="preserve"> специального инвестиционного контракта;</w:t>
      </w:r>
    </w:p>
    <w:p w:rsidR="000A5AA4" w:rsidRDefault="000A5AA4">
      <w:pPr>
        <w:pStyle w:val="ConsPlusNormal"/>
        <w:ind w:firstLine="540"/>
        <w:jc w:val="both"/>
      </w:pPr>
      <w:r>
        <w:t>4) наступление обстоятельств непреодолимой силы.</w:t>
      </w:r>
    </w:p>
    <w:p w:rsidR="000A5AA4" w:rsidRDefault="000A5AA4">
      <w:pPr>
        <w:pStyle w:val="ConsPlusNormal"/>
        <w:ind w:firstLine="540"/>
        <w:jc w:val="both"/>
      </w:pPr>
      <w:r>
        <w:t>8.5. Расторжение специального инвестиционного контракта в связи с неисполнением или ненадлежащим исполнением Инвестором и (или) Предприятием обязательств, предусмотренных специальным инвестиционным контрактом, влечет:</w:t>
      </w:r>
    </w:p>
    <w:p w:rsidR="000A5AA4" w:rsidRDefault="000A5AA4">
      <w:pPr>
        <w:pStyle w:val="ConsPlusNormal"/>
        <w:ind w:firstLine="540"/>
        <w:jc w:val="both"/>
      </w:pPr>
      <w:r>
        <w:t>прекращение осуществления в отношении Инвестора и (или) Предприятия мер стимулирования деятельности в сфере промышленности, предусмотренных специальным инвестиционным контрактом;</w:t>
      </w:r>
    </w:p>
    <w:p w:rsidR="000A5AA4" w:rsidRDefault="000A5AA4">
      <w:pPr>
        <w:pStyle w:val="ConsPlusNormal"/>
        <w:ind w:firstLine="540"/>
        <w:jc w:val="both"/>
      </w:pPr>
      <w:r>
        <w:t>обязанность Инвестора и (или) Предприятия возместить снижение доходов бюджета Пермского края, местного бюджета, которое произошло в связи с применением Правительством и (или) Муниципальным образованием мер стимулирования в сфере промышленности;</w:t>
      </w:r>
    </w:p>
    <w:p w:rsidR="000A5AA4" w:rsidRDefault="000A5AA4">
      <w:pPr>
        <w:pStyle w:val="ConsPlusNormal"/>
        <w:ind w:firstLine="540"/>
        <w:jc w:val="both"/>
      </w:pPr>
      <w:r>
        <w:t>иные последствия, предусмотренные законодательством Российской Федерации, нормативными правовыми актами Пермского края, муниципальными правовыми актами, регламентирующими предоставление соответствующих мер стимулирования деятельности в сфере промышленности.</w:t>
      </w:r>
    </w:p>
    <w:p w:rsidR="000A5AA4" w:rsidRDefault="000A5AA4">
      <w:pPr>
        <w:pStyle w:val="ConsPlusNormal"/>
        <w:ind w:firstLine="540"/>
        <w:jc w:val="both"/>
      </w:pPr>
      <w:r>
        <w:t xml:space="preserve">8.6. Расторжение специального инвестиционного контракта в связи с неисполнением или ненадлежащим исполнением Правительством и (или) Муниципальным образованием </w:t>
      </w:r>
      <w:r>
        <w:lastRenderedPageBreak/>
        <w:t xml:space="preserve">обязательств, предусмотренных соответственно </w:t>
      </w:r>
      <w:hyperlink w:anchor="P153" w:history="1">
        <w:r>
          <w:rPr>
            <w:color w:val="0000FF"/>
          </w:rPr>
          <w:t>статьями 5</w:t>
        </w:r>
      </w:hyperlink>
      <w:r>
        <w:t xml:space="preserve">, </w:t>
      </w:r>
      <w:hyperlink w:anchor="P177" w:history="1">
        <w:r>
          <w:rPr>
            <w:color w:val="0000FF"/>
          </w:rPr>
          <w:t>6</w:t>
        </w:r>
      </w:hyperlink>
      <w:r>
        <w:t xml:space="preserve"> специального инвестиционного контракта, влечет:</w:t>
      </w:r>
    </w:p>
    <w:p w:rsidR="000A5AA4" w:rsidRDefault="000A5AA4">
      <w:pPr>
        <w:pStyle w:val="ConsPlusNormal"/>
        <w:ind w:firstLine="540"/>
        <w:jc w:val="both"/>
      </w:pPr>
      <w:r>
        <w:t>право Инвестора и (или)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Предприятию Стороной, не исполнившей обязательств по специальному инвестиционному контракту;</w:t>
      </w:r>
    </w:p>
    <w:p w:rsidR="000A5AA4" w:rsidRDefault="000A5AA4">
      <w:pPr>
        <w:pStyle w:val="ConsPlusNormal"/>
        <w:ind w:firstLine="540"/>
        <w:jc w:val="both"/>
      </w:pPr>
      <w:r>
        <w:t>прекращение осуществления в отношении Инвестора и (или) Предприятия мер стимулирования деятельности в сфере промышленности, предусмотренных специальным инвестиционным контрактом;</w:t>
      </w:r>
    </w:p>
    <w:p w:rsidR="000A5AA4" w:rsidRDefault="000A5AA4">
      <w:pPr>
        <w:pStyle w:val="ConsPlusNormal"/>
        <w:ind w:firstLine="540"/>
        <w:jc w:val="both"/>
      </w:pPr>
      <w:r>
        <w:t>обязанность Инвестора и (или) Предприятия возместить снижение доходов бюджета Пермского края, местного бюджета, которое произошло в связи с применением Правительством,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обязательство по специальному инвестиционному контракту);</w:t>
      </w:r>
    </w:p>
    <w:p w:rsidR="000A5AA4" w:rsidRDefault="000A5AA4">
      <w:pPr>
        <w:pStyle w:val="ConsPlusNonformat"/>
        <w:jc w:val="both"/>
      </w:pPr>
      <w:r>
        <w:t xml:space="preserve">    возмещение     Стороной    специального    инвестиционного    контракта</w:t>
      </w:r>
    </w:p>
    <w:p w:rsidR="000A5AA4" w:rsidRDefault="000A5AA4">
      <w:pPr>
        <w:pStyle w:val="ConsPlusNonformat"/>
        <w:jc w:val="both"/>
      </w:pPr>
      <w:r>
        <w:t>(Правительством,  Муниципальным  образованием), не исполнившей обязательств</w:t>
      </w:r>
    </w:p>
    <w:p w:rsidR="000A5AA4" w:rsidRDefault="000A5AA4">
      <w:pPr>
        <w:pStyle w:val="ConsPlusNonformat"/>
        <w:jc w:val="both"/>
      </w:pPr>
      <w:r>
        <w:t>по  специальному  инвестиционному  контракту, Инвестору и (или) Предприятию</w:t>
      </w:r>
    </w:p>
    <w:p w:rsidR="000A5AA4" w:rsidRDefault="000A5AA4">
      <w:pPr>
        <w:pStyle w:val="ConsPlusNonformat"/>
        <w:jc w:val="both"/>
      </w:pPr>
      <w:r>
        <w:t>убытков,  а  также  уплата  неустойки  в форме штрафа сверх суммы убытков в</w:t>
      </w:r>
    </w:p>
    <w:p w:rsidR="000A5AA4" w:rsidRDefault="000A5AA4">
      <w:pPr>
        <w:pStyle w:val="ConsPlusNonformat"/>
        <w:jc w:val="both"/>
      </w:pPr>
      <w:r>
        <w:t>размере __________________________________________________________________.</w:t>
      </w:r>
    </w:p>
    <w:p w:rsidR="000A5AA4" w:rsidRDefault="000A5AA4">
      <w:pPr>
        <w:pStyle w:val="ConsPlusNonformat"/>
        <w:jc w:val="both"/>
      </w:pPr>
      <w:r>
        <w:t xml:space="preserve">             (указывается размер штрафа по каждой мере стимулирования</w:t>
      </w:r>
    </w:p>
    <w:p w:rsidR="000A5AA4" w:rsidRDefault="000A5AA4">
      <w:pPr>
        <w:pStyle w:val="ConsPlusNonformat"/>
        <w:jc w:val="both"/>
      </w:pPr>
      <w:r>
        <w:t xml:space="preserve">           деятельности в сфере промышленности, установленной в настоящем</w:t>
      </w:r>
    </w:p>
    <w:p w:rsidR="000A5AA4" w:rsidRDefault="000A5AA4">
      <w:pPr>
        <w:pStyle w:val="ConsPlusNonformat"/>
        <w:jc w:val="both"/>
      </w:pPr>
      <w:r>
        <w:t xml:space="preserve">                       специальном инвестиционном контракте)</w:t>
      </w:r>
    </w:p>
    <w:p w:rsidR="000A5AA4" w:rsidRDefault="000A5AA4">
      <w:pPr>
        <w:pStyle w:val="ConsPlusNormal"/>
        <w:ind w:firstLine="540"/>
        <w:jc w:val="both"/>
      </w:pPr>
      <w:r>
        <w:t>8.7. Общая сумма штрафов по специальному инвестиционному контракту, уплачиваемая Инвестору и (или) Предприятию, не может превышать все расходы Инвестора и (или) Предприятия, которые будут им понесены для замещения указанных в специальном инвестиционном контракте мер стимулирования деятельности в сфере промышленности.</w:t>
      </w:r>
    </w:p>
    <w:p w:rsidR="000A5AA4" w:rsidRDefault="000A5AA4">
      <w:pPr>
        <w:pStyle w:val="ConsPlusNormal"/>
        <w:jc w:val="both"/>
      </w:pPr>
    </w:p>
    <w:p w:rsidR="000A5AA4" w:rsidRDefault="000A5AA4">
      <w:pPr>
        <w:pStyle w:val="ConsPlusNormal"/>
        <w:jc w:val="center"/>
      </w:pPr>
      <w:r>
        <w:t>Статья 9. Заключительные положения</w:t>
      </w:r>
    </w:p>
    <w:p w:rsidR="000A5AA4" w:rsidRDefault="000A5AA4">
      <w:pPr>
        <w:pStyle w:val="ConsPlusNormal"/>
        <w:jc w:val="both"/>
      </w:pPr>
    </w:p>
    <w:p w:rsidR="000A5AA4" w:rsidRDefault="000A5AA4">
      <w:pPr>
        <w:pStyle w:val="ConsPlusNormal"/>
        <w:ind w:firstLine="540"/>
        <w:jc w:val="both"/>
      </w:pPr>
      <w:r>
        <w:t>9.1. Все споры и разногласия между Сторонами по специальному инвестиционному контракту решаются путем переговоров. В случае недостижения согласия спор надлежит разрешению в Арбитражном суде Пермского края. Применимым материальным и процессуальным правом является право Российской Федерации.</w:t>
      </w:r>
    </w:p>
    <w:p w:rsidR="000A5AA4" w:rsidRDefault="000A5AA4">
      <w:pPr>
        <w:pStyle w:val="ConsPlusNonformat"/>
        <w:jc w:val="both"/>
      </w:pPr>
      <w:r>
        <w:t xml:space="preserve">    9.2.  По  специальному  инвестиционному  контракту  Стороны   назначают</w:t>
      </w:r>
    </w:p>
    <w:p w:rsidR="000A5AA4" w:rsidRDefault="000A5AA4">
      <w:pPr>
        <w:pStyle w:val="ConsPlusNonformat"/>
        <w:jc w:val="both"/>
      </w:pPr>
      <w:r>
        <w:t>следующих уполномоченных представителей:</w:t>
      </w:r>
    </w:p>
    <w:p w:rsidR="000A5AA4" w:rsidRDefault="000A5AA4">
      <w:pPr>
        <w:pStyle w:val="ConsPlusNonformat"/>
        <w:jc w:val="both"/>
      </w:pPr>
      <w:r>
        <w:t xml:space="preserve">    от Правительства _____________________________________________________;</w:t>
      </w:r>
    </w:p>
    <w:p w:rsidR="000A5AA4" w:rsidRDefault="000A5AA4">
      <w:pPr>
        <w:pStyle w:val="ConsPlusNonformat"/>
        <w:jc w:val="both"/>
      </w:pPr>
      <w:r>
        <w:t xml:space="preserve">                               (ФИО, телефон, электронная почта)</w:t>
      </w:r>
    </w:p>
    <w:p w:rsidR="000A5AA4" w:rsidRDefault="000A5AA4">
      <w:pPr>
        <w:pStyle w:val="ConsPlusNonformat"/>
        <w:jc w:val="both"/>
      </w:pPr>
      <w:r>
        <w:t xml:space="preserve">    от Муниципального образования ________________________________________;</w:t>
      </w:r>
    </w:p>
    <w:p w:rsidR="000A5AA4" w:rsidRDefault="000A5AA4">
      <w:pPr>
        <w:pStyle w:val="ConsPlusNonformat"/>
        <w:jc w:val="both"/>
      </w:pPr>
      <w:r>
        <w:t xml:space="preserve">                                      (ФИО, телефон, электронная почта)</w:t>
      </w:r>
    </w:p>
    <w:p w:rsidR="000A5AA4" w:rsidRDefault="000A5AA4">
      <w:pPr>
        <w:pStyle w:val="ConsPlusNonformat"/>
        <w:jc w:val="both"/>
      </w:pPr>
      <w:r>
        <w:t xml:space="preserve">    от Инвестора _________________________________________________________;</w:t>
      </w:r>
    </w:p>
    <w:p w:rsidR="000A5AA4" w:rsidRDefault="000A5AA4">
      <w:pPr>
        <w:pStyle w:val="ConsPlusNonformat"/>
        <w:jc w:val="both"/>
      </w:pPr>
      <w:r>
        <w:t xml:space="preserve">                               (ФИО, телефон, электронная почта)</w:t>
      </w:r>
    </w:p>
    <w:p w:rsidR="000A5AA4" w:rsidRDefault="000A5AA4">
      <w:pPr>
        <w:pStyle w:val="ConsPlusNonformat"/>
        <w:jc w:val="both"/>
      </w:pPr>
      <w:r>
        <w:t xml:space="preserve">    от Предприятия _______________________________________________________.</w:t>
      </w:r>
    </w:p>
    <w:p w:rsidR="000A5AA4" w:rsidRDefault="000A5AA4">
      <w:pPr>
        <w:pStyle w:val="ConsPlusNonformat"/>
        <w:jc w:val="both"/>
      </w:pPr>
      <w:r>
        <w:t xml:space="preserve">                               (ФИО, телефон, электронная почта)</w:t>
      </w:r>
    </w:p>
    <w:p w:rsidR="000A5AA4" w:rsidRDefault="000A5AA4">
      <w:pPr>
        <w:sectPr w:rsidR="000A5AA4" w:rsidSect="00BA7775">
          <w:pgSz w:w="11906" w:h="16838"/>
          <w:pgMar w:top="1134" w:right="850" w:bottom="1134" w:left="1701" w:header="708" w:footer="708" w:gutter="0"/>
          <w:cols w:space="708"/>
          <w:docGrid w:linePitch="360"/>
        </w:sectPr>
      </w:pPr>
    </w:p>
    <w:p w:rsidR="000A5AA4" w:rsidRDefault="000A5AA4">
      <w:pPr>
        <w:pStyle w:val="ConsPlusNormal"/>
        <w:ind w:firstLine="540"/>
        <w:jc w:val="both"/>
      </w:pPr>
      <w:r>
        <w:lastRenderedPageBreak/>
        <w:t>9.3. Специальный инвестиционный контракт составлен в _____ экземплярах, имеющих одинаковую юридическую силу.</w:t>
      </w:r>
    </w:p>
    <w:p w:rsidR="000A5AA4" w:rsidRDefault="000A5AA4">
      <w:pPr>
        <w:pStyle w:val="ConsPlusNormal"/>
        <w:ind w:firstLine="540"/>
        <w:jc w:val="both"/>
      </w:pPr>
      <w:r>
        <w:t>9.4. Неотъемлемой частью специального инвестиционного контракта являются следующие приложения:</w:t>
      </w:r>
    </w:p>
    <w:p w:rsidR="000A5AA4" w:rsidRDefault="000A5AA4">
      <w:pPr>
        <w:pStyle w:val="ConsPlusNormal"/>
        <w:ind w:firstLine="540"/>
        <w:jc w:val="both"/>
      </w:pPr>
      <w:r>
        <w:t>приложение 1 - Бизнес-план инвестиционного проекта;</w:t>
      </w:r>
    </w:p>
    <w:p w:rsidR="000A5AA4" w:rsidRDefault="000A5AA4">
      <w:pPr>
        <w:pStyle w:val="ConsPlusNormal"/>
        <w:ind w:firstLine="540"/>
        <w:jc w:val="both"/>
      </w:pPr>
      <w:r>
        <w:t>приложение 2 - Объем и номенклатура продукции.</w:t>
      </w:r>
    </w:p>
    <w:p w:rsidR="000A5AA4" w:rsidRDefault="000A5AA4">
      <w:pPr>
        <w:pStyle w:val="ConsPlusNormal"/>
        <w:jc w:val="both"/>
      </w:pPr>
    </w:p>
    <w:p w:rsidR="000A5AA4" w:rsidRDefault="000A5AA4">
      <w:pPr>
        <w:pStyle w:val="ConsPlusNormal"/>
        <w:jc w:val="center"/>
      </w:pPr>
      <w:r>
        <w:t>Статья 10. Реквизиты и подписи Сторон</w:t>
      </w:r>
    </w:p>
    <w:p w:rsidR="000A5AA4" w:rsidRDefault="000A5AA4">
      <w:pPr>
        <w:pStyle w:val="ConsPlusNormal"/>
        <w:jc w:val="both"/>
      </w:pPr>
    </w:p>
    <w:tbl>
      <w:tblPr>
        <w:tblW w:w="0" w:type="auto"/>
        <w:tblLayout w:type="fixed"/>
        <w:tblCellMar>
          <w:top w:w="102" w:type="dxa"/>
          <w:left w:w="62" w:type="dxa"/>
          <w:bottom w:w="102" w:type="dxa"/>
          <w:right w:w="62" w:type="dxa"/>
        </w:tblCellMar>
        <w:tblLook w:val="04A0"/>
      </w:tblPr>
      <w:tblGrid>
        <w:gridCol w:w="4932"/>
        <w:gridCol w:w="4706"/>
      </w:tblGrid>
      <w:tr w:rsidR="000A5AA4">
        <w:tc>
          <w:tcPr>
            <w:tcW w:w="4932" w:type="dxa"/>
            <w:tcBorders>
              <w:top w:val="nil"/>
              <w:left w:val="nil"/>
              <w:bottom w:val="nil"/>
              <w:right w:val="nil"/>
            </w:tcBorders>
          </w:tcPr>
          <w:p w:rsidR="000A5AA4" w:rsidRDefault="000A5AA4">
            <w:pPr>
              <w:pStyle w:val="ConsPlusNormal"/>
              <w:jc w:val="center"/>
            </w:pPr>
            <w:r>
              <w:t>От Правительства</w:t>
            </w:r>
          </w:p>
          <w:p w:rsidR="000A5AA4" w:rsidRDefault="000A5AA4">
            <w:pPr>
              <w:pStyle w:val="ConsPlusNormal"/>
              <w:jc w:val="both"/>
            </w:pPr>
            <w:r>
              <w:t>Реквизиты</w:t>
            </w:r>
          </w:p>
          <w:p w:rsidR="000A5AA4" w:rsidRDefault="000A5AA4">
            <w:pPr>
              <w:pStyle w:val="ConsPlusNormal"/>
            </w:pPr>
            <w:r>
              <w:t>_________________________________</w:t>
            </w:r>
          </w:p>
          <w:p w:rsidR="000A5AA4" w:rsidRDefault="000A5AA4">
            <w:pPr>
              <w:pStyle w:val="ConsPlusNormal"/>
              <w:jc w:val="center"/>
            </w:pPr>
            <w:r>
              <w:t>(должность, ФИО)</w:t>
            </w:r>
          </w:p>
          <w:p w:rsidR="000A5AA4" w:rsidRDefault="000A5AA4">
            <w:pPr>
              <w:pStyle w:val="ConsPlusNormal"/>
              <w:jc w:val="both"/>
            </w:pPr>
            <w:r>
              <w:t>(печать)</w:t>
            </w:r>
          </w:p>
        </w:tc>
        <w:tc>
          <w:tcPr>
            <w:tcW w:w="4706" w:type="dxa"/>
            <w:tcBorders>
              <w:top w:val="nil"/>
              <w:left w:val="nil"/>
              <w:bottom w:val="nil"/>
              <w:right w:val="nil"/>
            </w:tcBorders>
          </w:tcPr>
          <w:p w:rsidR="000A5AA4" w:rsidRDefault="000A5AA4">
            <w:pPr>
              <w:pStyle w:val="ConsPlusNormal"/>
              <w:jc w:val="center"/>
            </w:pPr>
            <w:r>
              <w:t>От Инвестора</w:t>
            </w:r>
          </w:p>
          <w:p w:rsidR="000A5AA4" w:rsidRDefault="000A5AA4">
            <w:pPr>
              <w:pStyle w:val="ConsPlusNormal"/>
              <w:jc w:val="both"/>
            </w:pPr>
            <w:r>
              <w:t>Реквизиты</w:t>
            </w:r>
          </w:p>
          <w:p w:rsidR="000A5AA4" w:rsidRDefault="000A5AA4">
            <w:pPr>
              <w:pStyle w:val="ConsPlusNormal"/>
            </w:pPr>
            <w:r>
              <w:t>_________________________________</w:t>
            </w:r>
          </w:p>
          <w:p w:rsidR="000A5AA4" w:rsidRDefault="000A5AA4">
            <w:pPr>
              <w:pStyle w:val="ConsPlusNormal"/>
              <w:jc w:val="center"/>
            </w:pPr>
            <w:r>
              <w:t>(должность, ФИО)</w:t>
            </w:r>
          </w:p>
          <w:p w:rsidR="000A5AA4" w:rsidRDefault="000A5AA4">
            <w:pPr>
              <w:pStyle w:val="ConsPlusNormal"/>
              <w:jc w:val="both"/>
            </w:pPr>
            <w:r>
              <w:t>(печать)</w:t>
            </w:r>
          </w:p>
        </w:tc>
      </w:tr>
      <w:tr w:rsidR="000A5AA4">
        <w:tc>
          <w:tcPr>
            <w:tcW w:w="4932" w:type="dxa"/>
            <w:tcBorders>
              <w:top w:val="nil"/>
              <w:left w:val="nil"/>
              <w:bottom w:val="nil"/>
              <w:right w:val="nil"/>
            </w:tcBorders>
          </w:tcPr>
          <w:p w:rsidR="000A5AA4" w:rsidRDefault="000A5AA4">
            <w:pPr>
              <w:pStyle w:val="ConsPlusNormal"/>
              <w:jc w:val="center"/>
            </w:pPr>
            <w:r>
              <w:t>От Муниципального образования</w:t>
            </w:r>
          </w:p>
          <w:p w:rsidR="000A5AA4" w:rsidRDefault="000A5AA4">
            <w:pPr>
              <w:pStyle w:val="ConsPlusNormal"/>
              <w:jc w:val="both"/>
            </w:pPr>
            <w:r>
              <w:t>Реквизиты</w:t>
            </w:r>
          </w:p>
          <w:p w:rsidR="000A5AA4" w:rsidRDefault="000A5AA4">
            <w:pPr>
              <w:pStyle w:val="ConsPlusNormal"/>
              <w:jc w:val="both"/>
            </w:pPr>
            <w:r>
              <w:t>_________________________________</w:t>
            </w:r>
          </w:p>
          <w:p w:rsidR="000A5AA4" w:rsidRDefault="000A5AA4">
            <w:pPr>
              <w:pStyle w:val="ConsPlusNormal"/>
              <w:jc w:val="center"/>
            </w:pPr>
            <w:r>
              <w:t>(должность, ФИО)</w:t>
            </w:r>
          </w:p>
          <w:p w:rsidR="000A5AA4" w:rsidRDefault="000A5AA4">
            <w:pPr>
              <w:pStyle w:val="ConsPlusNormal"/>
              <w:jc w:val="both"/>
            </w:pPr>
            <w:r>
              <w:t>(печать)</w:t>
            </w:r>
          </w:p>
        </w:tc>
        <w:tc>
          <w:tcPr>
            <w:tcW w:w="4706" w:type="dxa"/>
            <w:tcBorders>
              <w:top w:val="nil"/>
              <w:left w:val="nil"/>
              <w:bottom w:val="nil"/>
              <w:right w:val="nil"/>
            </w:tcBorders>
          </w:tcPr>
          <w:p w:rsidR="000A5AA4" w:rsidRDefault="000A5AA4">
            <w:pPr>
              <w:pStyle w:val="ConsPlusNormal"/>
              <w:jc w:val="center"/>
            </w:pPr>
            <w:r>
              <w:t>От Предприятия</w:t>
            </w:r>
          </w:p>
          <w:p w:rsidR="000A5AA4" w:rsidRDefault="000A5AA4">
            <w:pPr>
              <w:pStyle w:val="ConsPlusNormal"/>
              <w:jc w:val="both"/>
            </w:pPr>
            <w:r>
              <w:t>Реквизиты</w:t>
            </w:r>
          </w:p>
          <w:p w:rsidR="000A5AA4" w:rsidRDefault="000A5AA4">
            <w:pPr>
              <w:pStyle w:val="ConsPlusNormal"/>
              <w:jc w:val="both"/>
            </w:pPr>
            <w:r>
              <w:t>_________________________________</w:t>
            </w:r>
          </w:p>
          <w:p w:rsidR="000A5AA4" w:rsidRDefault="000A5AA4">
            <w:pPr>
              <w:pStyle w:val="ConsPlusNormal"/>
              <w:jc w:val="center"/>
            </w:pPr>
            <w:r>
              <w:t>(должность, ФИО)</w:t>
            </w:r>
          </w:p>
          <w:p w:rsidR="000A5AA4" w:rsidRDefault="000A5AA4">
            <w:pPr>
              <w:pStyle w:val="ConsPlusNormal"/>
              <w:jc w:val="both"/>
            </w:pPr>
            <w:r>
              <w:t>(печать)</w:t>
            </w:r>
          </w:p>
        </w:tc>
      </w:tr>
    </w:tbl>
    <w:p w:rsidR="000A5AA4" w:rsidRDefault="000A5AA4">
      <w:pPr>
        <w:pStyle w:val="ConsPlusNormal"/>
        <w:jc w:val="both"/>
      </w:pPr>
    </w:p>
    <w:p w:rsidR="000A5AA4" w:rsidRDefault="000A5AA4">
      <w:pPr>
        <w:pStyle w:val="ConsPlusNormal"/>
        <w:jc w:val="both"/>
      </w:pPr>
    </w:p>
    <w:p w:rsidR="000A5AA4" w:rsidRDefault="000A5AA4">
      <w:pPr>
        <w:pStyle w:val="ConsPlusNormal"/>
        <w:pBdr>
          <w:top w:val="single" w:sz="6" w:space="0" w:color="auto"/>
        </w:pBdr>
        <w:spacing w:before="100" w:after="100"/>
        <w:jc w:val="both"/>
        <w:rPr>
          <w:sz w:val="2"/>
          <w:szCs w:val="2"/>
        </w:rPr>
      </w:pPr>
    </w:p>
    <w:p w:rsidR="004E5450" w:rsidRDefault="004E5450"/>
    <w:sectPr w:rsidR="004E5450" w:rsidSect="009E73A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5AA4"/>
    <w:rsid w:val="000A5AA4"/>
    <w:rsid w:val="004E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5A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31D610E11EC6235301298999577F92FD4255DD1E689DFBF1CD7A57E3BAB464YCP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31D610E11EC6235301298999577F92FD4255DD1E689DFBF1CD7A57E3BAB464YCP3H" TargetMode="External"/><Relationship Id="rId5" Type="http://schemas.openxmlformats.org/officeDocument/2006/relationships/hyperlink" Target="consultantplus://offline/ref=6E31D610E11EC6235301298999577F92FD4255DD1E689DFBF1CD7A57E3BAB464C3D9ADD59FA1801698F8F0Y8PD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4256</Words>
  <Characters>24263</Characters>
  <Application>Microsoft Office Word</Application>
  <DocSecurity>0</DocSecurity>
  <Lines>202</Lines>
  <Paragraphs>56</Paragraphs>
  <ScaleCrop>false</ScaleCrop>
  <Company/>
  <LinksUpToDate>false</LinksUpToDate>
  <CharactersWithSpaces>28463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lobaeva-av</cp:lastModifiedBy>
  <cp:revision>1</cp:revision>
  <dcterms:created xsi:type="dcterms:W3CDTF">2016-05-13T07:15:00Z</dcterms:created>
  <dcterms:modified xsi:type="dcterms:W3CDTF">2016-05-13T07:15:00Z</dcterms:modified>
</cp:coreProperties>
</file>